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A51E" w14:textId="641AA6E8" w:rsidR="001E4EA9" w:rsidRPr="00B119E1" w:rsidRDefault="008222B3">
      <w:pPr>
        <w:jc w:val="center"/>
        <w:rPr>
          <w:rFonts w:ascii="Jura" w:hAnsi="Jura"/>
          <w:sz w:val="28"/>
          <w:szCs w:val="28"/>
        </w:rPr>
      </w:pPr>
      <w:bookmarkStart w:id="0" w:name="OLE_LINK2"/>
      <w:r>
        <w:rPr>
          <w:rFonts w:ascii="Jura" w:hAnsi="Jura"/>
          <w:sz w:val="28"/>
          <w:szCs w:val="28"/>
          <w:lang w:val="en-US"/>
        </w:rPr>
        <w:t>X</w:t>
      </w:r>
      <w:r w:rsidR="00F86480" w:rsidRPr="00595AF4">
        <w:rPr>
          <w:rFonts w:ascii="Jura" w:hAnsi="Jura"/>
          <w:sz w:val="28"/>
          <w:szCs w:val="28"/>
        </w:rPr>
        <w:t xml:space="preserve"> </w:t>
      </w:r>
      <w:r w:rsidR="00595AF4">
        <w:rPr>
          <w:rFonts w:ascii="Jura" w:hAnsi="Jura"/>
          <w:sz w:val="28"/>
          <w:szCs w:val="28"/>
        </w:rPr>
        <w:t>Всероссийский</w:t>
      </w:r>
      <w:r w:rsidR="00EE6D31" w:rsidRPr="00B119E1">
        <w:rPr>
          <w:rFonts w:ascii="Jura" w:hAnsi="Jura"/>
          <w:sz w:val="28"/>
          <w:szCs w:val="28"/>
        </w:rPr>
        <w:t xml:space="preserve"> фестиваль-конкурс </w:t>
      </w:r>
    </w:p>
    <w:p w14:paraId="3D154518" w14:textId="77777777" w:rsidR="006D0E2A" w:rsidRDefault="005D1A0A">
      <w:pPr>
        <w:jc w:val="center"/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хореографического искусства</w:t>
      </w:r>
      <w:r w:rsidR="00EE6D31" w:rsidRPr="00B119E1">
        <w:rPr>
          <w:rFonts w:ascii="Jura" w:hAnsi="Jura"/>
          <w:sz w:val="28"/>
          <w:szCs w:val="28"/>
        </w:rPr>
        <w:t xml:space="preserve"> </w:t>
      </w:r>
    </w:p>
    <w:p w14:paraId="74087159" w14:textId="58B74479" w:rsidR="001E4EA9" w:rsidRDefault="00EE6D31">
      <w:pPr>
        <w:jc w:val="center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«</w:t>
      </w:r>
      <w:r w:rsidRPr="00B119E1">
        <w:rPr>
          <w:rFonts w:ascii="Jura" w:hAnsi="Jura"/>
          <w:b/>
          <w:sz w:val="28"/>
          <w:szCs w:val="28"/>
        </w:rPr>
        <w:t>МОЯ МЕЧТА</w:t>
      </w:r>
      <w:r w:rsidRPr="00B119E1">
        <w:rPr>
          <w:rFonts w:ascii="Jura" w:hAnsi="Jura"/>
          <w:sz w:val="28"/>
          <w:szCs w:val="28"/>
        </w:rPr>
        <w:t>»</w:t>
      </w:r>
    </w:p>
    <w:bookmarkEnd w:id="0"/>
    <w:p w14:paraId="09CACB60" w14:textId="088D9DC4" w:rsidR="00AE6178" w:rsidRPr="00B119E1" w:rsidRDefault="00AE6178" w:rsidP="001D0C69">
      <w:pPr>
        <w:jc w:val="center"/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 xml:space="preserve">При поддержке </w:t>
      </w:r>
      <w:proofErr w:type="spellStart"/>
      <w:r w:rsidR="001D0C69">
        <w:rPr>
          <w:rFonts w:ascii="Jura" w:hAnsi="Jura"/>
          <w:sz w:val="28"/>
          <w:szCs w:val="28"/>
        </w:rPr>
        <w:t>Культура.РФ</w:t>
      </w:r>
      <w:proofErr w:type="spellEnd"/>
      <w:r w:rsidR="001D0C69">
        <w:rPr>
          <w:rFonts w:ascii="Jura" w:hAnsi="Jura"/>
          <w:sz w:val="28"/>
          <w:szCs w:val="28"/>
        </w:rPr>
        <w:t xml:space="preserve"> (Министерство Культуры РФ)</w:t>
      </w:r>
    </w:p>
    <w:p w14:paraId="02F1560D" w14:textId="1E2A31DE" w:rsidR="001E4EA9" w:rsidRPr="00B119E1" w:rsidRDefault="00595AF4">
      <w:pPr>
        <w:jc w:val="center"/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Ноябр</w:t>
      </w:r>
      <w:r w:rsidR="00AD10DE">
        <w:rPr>
          <w:rFonts w:ascii="Jura" w:hAnsi="Jura"/>
          <w:sz w:val="28"/>
          <w:szCs w:val="28"/>
        </w:rPr>
        <w:t>ь</w:t>
      </w:r>
      <w:r w:rsidR="00EE6D31" w:rsidRPr="00B119E1">
        <w:rPr>
          <w:rFonts w:ascii="Jura" w:hAnsi="Jura"/>
          <w:sz w:val="28"/>
          <w:szCs w:val="28"/>
        </w:rPr>
        <w:t xml:space="preserve"> 20</w:t>
      </w:r>
      <w:r w:rsidR="00EE1B31">
        <w:rPr>
          <w:rFonts w:ascii="Jura" w:hAnsi="Jura"/>
          <w:sz w:val="28"/>
          <w:szCs w:val="28"/>
        </w:rPr>
        <w:t>2</w:t>
      </w:r>
      <w:r w:rsidR="0015067A">
        <w:rPr>
          <w:rFonts w:ascii="Jura" w:hAnsi="Jura"/>
          <w:sz w:val="28"/>
          <w:szCs w:val="28"/>
          <w:lang w:val="en-US"/>
        </w:rPr>
        <w:t>6</w:t>
      </w:r>
      <w:r w:rsidR="00EE6D31" w:rsidRPr="00B119E1">
        <w:rPr>
          <w:rFonts w:ascii="Jura" w:hAnsi="Jura"/>
          <w:sz w:val="28"/>
          <w:szCs w:val="28"/>
        </w:rPr>
        <w:t xml:space="preserve"> г., </w:t>
      </w:r>
      <w:r w:rsidR="00BE7BA1">
        <w:rPr>
          <w:rFonts w:ascii="Jura" w:hAnsi="Jura"/>
          <w:sz w:val="28"/>
          <w:szCs w:val="28"/>
        </w:rPr>
        <w:t>г.</w:t>
      </w:r>
      <w:r w:rsidR="00720BEE">
        <w:rPr>
          <w:rFonts w:ascii="Jura" w:hAnsi="Jura"/>
          <w:sz w:val="28"/>
          <w:szCs w:val="28"/>
        </w:rPr>
        <w:t xml:space="preserve"> </w:t>
      </w:r>
      <w:r w:rsidR="00EE6D31" w:rsidRPr="00B119E1">
        <w:rPr>
          <w:rFonts w:ascii="Jura" w:hAnsi="Jura"/>
          <w:sz w:val="28"/>
          <w:szCs w:val="28"/>
        </w:rPr>
        <w:t>Владимир, Россия.</w:t>
      </w:r>
    </w:p>
    <w:p w14:paraId="7F7EE7CB" w14:textId="77777777" w:rsidR="001E4EA9" w:rsidRPr="00B119E1" w:rsidRDefault="001E4EA9">
      <w:pPr>
        <w:rPr>
          <w:rFonts w:ascii="Jura" w:hAnsi="Jura"/>
          <w:sz w:val="28"/>
          <w:szCs w:val="28"/>
        </w:rPr>
      </w:pPr>
    </w:p>
    <w:p w14:paraId="428F43FE" w14:textId="77777777" w:rsidR="001E4EA9" w:rsidRPr="00B119E1" w:rsidRDefault="00EE6D31" w:rsidP="00B77096">
      <w:pPr>
        <w:jc w:val="center"/>
        <w:rPr>
          <w:rFonts w:ascii="Jura" w:hAnsi="Jura"/>
          <w:b/>
          <w:sz w:val="28"/>
          <w:szCs w:val="28"/>
        </w:rPr>
      </w:pPr>
      <w:r w:rsidRPr="00B119E1">
        <w:rPr>
          <w:rFonts w:ascii="Jura" w:hAnsi="Jura"/>
          <w:b/>
          <w:sz w:val="28"/>
          <w:szCs w:val="28"/>
        </w:rPr>
        <w:t>ОСНОВНЫЕ СВЕДЕНИЯ О ФЕСТИВАЛЕ:</w:t>
      </w:r>
    </w:p>
    <w:p w14:paraId="648F2C45" w14:textId="40B98B60" w:rsidR="00720BEE" w:rsidRPr="00720BEE" w:rsidRDefault="00720BEE">
      <w:pPr>
        <w:rPr>
          <w:rFonts w:ascii="Jura" w:hAnsi="Jura"/>
          <w:sz w:val="28"/>
          <w:szCs w:val="28"/>
        </w:rPr>
      </w:pPr>
      <w:r w:rsidRPr="00F86480">
        <w:rPr>
          <w:rFonts w:ascii="Jura" w:hAnsi="Jura"/>
          <w:b/>
          <w:sz w:val="28"/>
          <w:szCs w:val="28"/>
        </w:rPr>
        <w:t>Организатор:</w:t>
      </w:r>
      <w:r w:rsidRPr="00B119E1">
        <w:rPr>
          <w:rFonts w:ascii="Jura" w:hAnsi="Jura"/>
          <w:sz w:val="28"/>
          <w:szCs w:val="28"/>
        </w:rPr>
        <w:t xml:space="preserve"> </w:t>
      </w:r>
      <w:hyperlink w:anchor="Контакты" w:history="1">
        <w:r>
          <w:rPr>
            <w:rStyle w:val="a9"/>
            <w:rFonts w:ascii="Jura" w:hAnsi="Jura"/>
            <w:sz w:val="28"/>
            <w:szCs w:val="28"/>
          </w:rPr>
          <w:t>АВТОНОМНАЯ НЕКОММЕРЧЕСКАЯ ОРГАНИЗАЦИЯ ЦЕНТР ДЕТСКО- ЮНОШЕСКОГО ТВОРЧЕСТВА И РАЗВИТИЯ ИСКУССТВА "СЛЕДУЙ ЗА МЕЧТОЙ"</w:t>
        </w:r>
      </w:hyperlink>
      <w:r w:rsidR="00AD10DE">
        <w:rPr>
          <w:rStyle w:val="a9"/>
          <w:rFonts w:ascii="Jura" w:hAnsi="Jura"/>
          <w:sz w:val="28"/>
          <w:szCs w:val="28"/>
        </w:rPr>
        <w:t xml:space="preserve"> г. Москва</w:t>
      </w:r>
    </w:p>
    <w:p w14:paraId="0D3051C0" w14:textId="75FF2906" w:rsidR="001E4EA9" w:rsidRPr="00B119E1" w:rsidRDefault="00EE6D31">
      <w:pPr>
        <w:rPr>
          <w:rFonts w:ascii="Jura" w:hAnsi="Jura"/>
          <w:sz w:val="28"/>
          <w:szCs w:val="28"/>
        </w:rPr>
      </w:pPr>
      <w:bookmarkStart w:id="1" w:name="OLE_LINK3"/>
      <w:r w:rsidRPr="00F86480">
        <w:rPr>
          <w:rFonts w:ascii="Jura" w:hAnsi="Jura"/>
          <w:b/>
          <w:sz w:val="28"/>
          <w:szCs w:val="28"/>
        </w:rPr>
        <w:t>Дата проведения:</w:t>
      </w:r>
      <w:r w:rsidRPr="00B119E1">
        <w:rPr>
          <w:rFonts w:ascii="Jura" w:hAnsi="Jura"/>
          <w:sz w:val="28"/>
          <w:szCs w:val="28"/>
        </w:rPr>
        <w:tab/>
      </w:r>
      <w:r w:rsidR="0015067A">
        <w:rPr>
          <w:rFonts w:ascii="Jura" w:hAnsi="Jura"/>
          <w:sz w:val="28"/>
          <w:szCs w:val="28"/>
          <w:lang w:val="en-US"/>
        </w:rPr>
        <w:t>21</w:t>
      </w:r>
      <w:r w:rsidR="00BE7BA1">
        <w:rPr>
          <w:rFonts w:ascii="Jura" w:hAnsi="Jura"/>
          <w:sz w:val="28"/>
          <w:szCs w:val="28"/>
        </w:rPr>
        <w:t xml:space="preserve"> </w:t>
      </w:r>
      <w:r w:rsidR="00595AF4">
        <w:rPr>
          <w:rFonts w:ascii="Jura" w:hAnsi="Jura"/>
          <w:sz w:val="28"/>
          <w:szCs w:val="28"/>
        </w:rPr>
        <w:t>ноября</w:t>
      </w:r>
      <w:r w:rsidRPr="00B119E1">
        <w:rPr>
          <w:rFonts w:ascii="Jura" w:hAnsi="Jura"/>
          <w:sz w:val="28"/>
          <w:szCs w:val="28"/>
        </w:rPr>
        <w:t xml:space="preserve"> 20</w:t>
      </w:r>
      <w:r w:rsidR="00543FB8">
        <w:rPr>
          <w:rFonts w:ascii="Jura" w:hAnsi="Jura"/>
          <w:sz w:val="28"/>
          <w:szCs w:val="28"/>
        </w:rPr>
        <w:t>2</w:t>
      </w:r>
      <w:r w:rsidR="0015067A">
        <w:rPr>
          <w:rFonts w:ascii="Jura" w:hAnsi="Jura"/>
          <w:sz w:val="28"/>
          <w:szCs w:val="28"/>
          <w:lang w:val="en-US"/>
        </w:rPr>
        <w:t>6</w:t>
      </w:r>
      <w:r w:rsidRPr="00B119E1">
        <w:rPr>
          <w:rFonts w:ascii="Jura" w:hAnsi="Jura"/>
          <w:sz w:val="28"/>
          <w:szCs w:val="28"/>
        </w:rPr>
        <w:t xml:space="preserve"> г.</w:t>
      </w:r>
    </w:p>
    <w:p w14:paraId="11BCEA80" w14:textId="0FD0795A" w:rsidR="001E4EA9" w:rsidRPr="00B119E1" w:rsidRDefault="00EE6D31">
      <w:pPr>
        <w:rPr>
          <w:rFonts w:ascii="Jura" w:hAnsi="Jura"/>
          <w:sz w:val="28"/>
          <w:szCs w:val="28"/>
        </w:rPr>
      </w:pPr>
      <w:r w:rsidRPr="00F86480">
        <w:rPr>
          <w:rFonts w:ascii="Jura" w:hAnsi="Jura"/>
          <w:b/>
          <w:sz w:val="28"/>
          <w:szCs w:val="28"/>
        </w:rPr>
        <w:t>Срок подачи заявок:</w:t>
      </w:r>
      <w:r w:rsidRPr="00F86480">
        <w:rPr>
          <w:rFonts w:ascii="Jura" w:hAnsi="Jura"/>
          <w:b/>
          <w:sz w:val="28"/>
          <w:szCs w:val="28"/>
        </w:rPr>
        <w:tab/>
      </w:r>
      <w:r w:rsidRPr="00B119E1">
        <w:rPr>
          <w:rFonts w:ascii="Jura" w:hAnsi="Jura"/>
          <w:sz w:val="28"/>
          <w:szCs w:val="28"/>
        </w:rPr>
        <w:t xml:space="preserve">до </w:t>
      </w:r>
      <w:r w:rsidR="0015067A">
        <w:rPr>
          <w:rFonts w:ascii="Jura" w:hAnsi="Jura"/>
          <w:sz w:val="28"/>
          <w:szCs w:val="28"/>
          <w:lang w:val="en-US"/>
        </w:rPr>
        <w:t>14</w:t>
      </w:r>
      <w:r w:rsidRPr="00B119E1">
        <w:rPr>
          <w:rFonts w:ascii="Jura" w:hAnsi="Jura"/>
          <w:sz w:val="28"/>
          <w:szCs w:val="28"/>
        </w:rPr>
        <w:t xml:space="preserve"> </w:t>
      </w:r>
      <w:r w:rsidR="00595AF4">
        <w:rPr>
          <w:rFonts w:ascii="Jura" w:hAnsi="Jura"/>
          <w:sz w:val="28"/>
          <w:szCs w:val="28"/>
        </w:rPr>
        <w:t>ноября</w:t>
      </w:r>
      <w:r w:rsidRPr="00B119E1">
        <w:rPr>
          <w:rFonts w:ascii="Jura" w:hAnsi="Jura"/>
          <w:sz w:val="28"/>
          <w:szCs w:val="28"/>
        </w:rPr>
        <w:t xml:space="preserve"> 20</w:t>
      </w:r>
      <w:r w:rsidR="00543FB8">
        <w:rPr>
          <w:rFonts w:ascii="Jura" w:hAnsi="Jura"/>
          <w:sz w:val="28"/>
          <w:szCs w:val="28"/>
        </w:rPr>
        <w:t>2</w:t>
      </w:r>
      <w:r w:rsidR="0015067A">
        <w:rPr>
          <w:rFonts w:ascii="Jura" w:hAnsi="Jura"/>
          <w:sz w:val="28"/>
          <w:szCs w:val="28"/>
          <w:lang w:val="en-US"/>
        </w:rPr>
        <w:t>6</w:t>
      </w:r>
      <w:r w:rsidR="00534C94">
        <w:rPr>
          <w:rFonts w:ascii="Jura" w:hAnsi="Jura"/>
          <w:sz w:val="28"/>
          <w:szCs w:val="28"/>
        </w:rPr>
        <w:t xml:space="preserve"> </w:t>
      </w:r>
      <w:r w:rsidRPr="00B119E1">
        <w:rPr>
          <w:rFonts w:ascii="Jura" w:hAnsi="Jura"/>
          <w:sz w:val="28"/>
          <w:szCs w:val="28"/>
        </w:rPr>
        <w:t xml:space="preserve">г. </w:t>
      </w:r>
    </w:p>
    <w:bookmarkEnd w:id="1"/>
    <w:p w14:paraId="32A43DD1" w14:textId="57B9D52F" w:rsidR="00BE7BA1" w:rsidRDefault="00BE7BA1" w:rsidP="00BE7BA1">
      <w:pPr>
        <w:rPr>
          <w:rFonts w:ascii="Jura" w:hAnsi="Jura"/>
          <w:sz w:val="28"/>
          <w:szCs w:val="28"/>
        </w:rPr>
      </w:pPr>
    </w:p>
    <w:p w14:paraId="0BE5DF4C" w14:textId="77777777" w:rsidR="00BE7BA1" w:rsidRPr="00225F72" w:rsidRDefault="00BE7BA1" w:rsidP="00BE7BA1">
      <w:pPr>
        <w:rPr>
          <w:rFonts w:ascii="Jura" w:hAnsi="Jura"/>
          <w:b/>
          <w:sz w:val="28"/>
          <w:szCs w:val="28"/>
        </w:rPr>
      </w:pPr>
      <w:r w:rsidRPr="00225F72">
        <w:rPr>
          <w:rFonts w:ascii="Jura" w:hAnsi="Jura"/>
          <w:b/>
          <w:sz w:val="28"/>
          <w:szCs w:val="28"/>
        </w:rPr>
        <w:t>ВНИМАНИЕ:</w:t>
      </w:r>
    </w:p>
    <w:p w14:paraId="0CB422A1" w14:textId="77777777" w:rsidR="00BE7BA1" w:rsidRPr="00225F72" w:rsidRDefault="00BE7BA1" w:rsidP="00BE7BA1">
      <w:pPr>
        <w:rPr>
          <w:rFonts w:ascii="Jura" w:hAnsi="Jura"/>
          <w:sz w:val="28"/>
          <w:szCs w:val="28"/>
        </w:rPr>
      </w:pPr>
      <w:r w:rsidRPr="00225F72">
        <w:rPr>
          <w:rFonts w:ascii="Jura" w:hAnsi="Jura"/>
          <w:sz w:val="28"/>
          <w:szCs w:val="28"/>
        </w:rPr>
        <w:t xml:space="preserve">    Оргкомитет имеет право ДОСРОЧНО прекратить набор заявок на фестиваль-конкурс!</w:t>
      </w:r>
    </w:p>
    <w:p w14:paraId="75A140EB" w14:textId="77777777" w:rsidR="00BE7BA1" w:rsidRPr="00F86480" w:rsidRDefault="00BE7BA1" w:rsidP="00BE7BA1">
      <w:pPr>
        <w:rPr>
          <w:rFonts w:ascii="Jura" w:hAnsi="Jura"/>
          <w:b/>
          <w:sz w:val="28"/>
          <w:szCs w:val="28"/>
        </w:rPr>
      </w:pPr>
      <w:r w:rsidRPr="00F86480">
        <w:rPr>
          <w:rFonts w:ascii="Jura" w:hAnsi="Jura"/>
          <w:b/>
          <w:sz w:val="28"/>
          <w:szCs w:val="28"/>
        </w:rPr>
        <w:t>Место проведения:  </w:t>
      </w:r>
    </w:p>
    <w:p w14:paraId="5A33DEB4" w14:textId="77777777" w:rsidR="0015067A" w:rsidRDefault="00E27B39" w:rsidP="00BE7BA1">
      <w:pPr>
        <w:pStyle w:val="a3"/>
        <w:numPr>
          <w:ilvl w:val="0"/>
          <w:numId w:val="8"/>
        </w:numPr>
        <w:rPr>
          <w:rFonts w:ascii="Jura" w:hAnsi="Jura"/>
          <w:sz w:val="28"/>
          <w:szCs w:val="28"/>
        </w:rPr>
      </w:pPr>
      <w:hyperlink w:anchor="Оффлайн" w:history="1">
        <w:r w:rsidR="00BE7BA1">
          <w:rPr>
            <w:rStyle w:val="a9"/>
            <w:rFonts w:ascii="Jura" w:hAnsi="Jura"/>
            <w:sz w:val="28"/>
            <w:szCs w:val="28"/>
          </w:rPr>
          <w:t>Очная</w:t>
        </w:r>
      </w:hyperlink>
      <w:r w:rsidR="00BE7BA1" w:rsidRPr="00DA7FA2">
        <w:rPr>
          <w:rFonts w:ascii="Jura" w:hAnsi="Jura"/>
          <w:sz w:val="28"/>
          <w:szCs w:val="28"/>
        </w:rPr>
        <w:t xml:space="preserve"> – </w:t>
      </w:r>
      <w:r w:rsidR="0015067A" w:rsidRPr="0015067A">
        <w:rPr>
          <w:rFonts w:ascii="Jura" w:hAnsi="Jura"/>
          <w:sz w:val="28"/>
          <w:szCs w:val="28"/>
        </w:rPr>
        <w:t xml:space="preserve"> Городской Дом Культуры </w:t>
      </w:r>
    </w:p>
    <w:p w14:paraId="46446DAF" w14:textId="22D4D674" w:rsidR="00BE7BA1" w:rsidRPr="00DA7FA2" w:rsidRDefault="0015067A" w:rsidP="0015067A">
      <w:pPr>
        <w:pStyle w:val="a3"/>
        <w:rPr>
          <w:rFonts w:ascii="Jura" w:hAnsi="Jura"/>
          <w:sz w:val="28"/>
          <w:szCs w:val="28"/>
        </w:rPr>
      </w:pPr>
      <w:r w:rsidRPr="0015067A">
        <w:rPr>
          <w:rFonts w:ascii="Jura" w:hAnsi="Jura"/>
          <w:sz w:val="28"/>
          <w:szCs w:val="28"/>
        </w:rPr>
        <w:t>(г. Владимира, ул. Горького д. 54)</w:t>
      </w:r>
    </w:p>
    <w:p w14:paraId="7886E64A" w14:textId="51DC2BB2" w:rsidR="001E4EA9" w:rsidRDefault="00DA7FA2" w:rsidP="00DA7FA2">
      <w:pPr>
        <w:pStyle w:val="a3"/>
        <w:rPr>
          <w:rFonts w:ascii="Jura" w:hAnsi="Jura"/>
          <w:sz w:val="28"/>
          <w:szCs w:val="28"/>
        </w:rPr>
      </w:pPr>
      <w:r w:rsidRPr="00DA7FA2">
        <w:rPr>
          <w:rFonts w:ascii="Jura" w:hAnsi="Jura"/>
          <w:b/>
          <w:sz w:val="28"/>
          <w:szCs w:val="28"/>
        </w:rPr>
        <w:t>стоимость участия</w:t>
      </w:r>
      <w:r w:rsidRPr="00DA7FA2">
        <w:rPr>
          <w:rFonts w:ascii="Jura" w:hAnsi="Jura"/>
          <w:sz w:val="28"/>
          <w:szCs w:val="28"/>
        </w:rPr>
        <w:t xml:space="preserve"> - от </w:t>
      </w:r>
      <w:r w:rsidR="0015067A">
        <w:rPr>
          <w:rFonts w:ascii="Jura" w:hAnsi="Jura"/>
          <w:sz w:val="28"/>
          <w:szCs w:val="28"/>
          <w:lang w:val="en-US"/>
        </w:rPr>
        <w:t xml:space="preserve">1 </w:t>
      </w:r>
      <w:r w:rsidR="0015067A">
        <w:rPr>
          <w:rFonts w:ascii="Jura" w:hAnsi="Jura"/>
          <w:sz w:val="28"/>
          <w:szCs w:val="28"/>
        </w:rPr>
        <w:t>1</w:t>
      </w:r>
      <w:r w:rsidR="00595AF4">
        <w:rPr>
          <w:rFonts w:ascii="Jura" w:hAnsi="Jura"/>
          <w:sz w:val="28"/>
          <w:szCs w:val="28"/>
        </w:rPr>
        <w:t>0</w:t>
      </w:r>
      <w:r w:rsidRPr="00DA7FA2">
        <w:rPr>
          <w:rFonts w:ascii="Jura" w:hAnsi="Jura"/>
          <w:sz w:val="28"/>
          <w:szCs w:val="28"/>
        </w:rPr>
        <w:t>0 р.</w:t>
      </w:r>
    </w:p>
    <w:p w14:paraId="0685274E" w14:textId="77777777" w:rsidR="0015067A" w:rsidRPr="004D14C4" w:rsidRDefault="0015067A" w:rsidP="00DA7FA2">
      <w:pPr>
        <w:pStyle w:val="a3"/>
        <w:rPr>
          <w:rFonts w:ascii="Jura" w:hAnsi="Jura"/>
          <w:sz w:val="28"/>
          <w:szCs w:val="28"/>
        </w:rPr>
      </w:pPr>
    </w:p>
    <w:p w14:paraId="6A3D8E14" w14:textId="6AB401B7" w:rsidR="008A141A" w:rsidRPr="00B77096" w:rsidRDefault="00E27B39" w:rsidP="00B77096">
      <w:pPr>
        <w:pStyle w:val="a3"/>
        <w:numPr>
          <w:ilvl w:val="0"/>
          <w:numId w:val="8"/>
        </w:numPr>
        <w:rPr>
          <w:rFonts w:ascii="Jura" w:hAnsi="Jura"/>
          <w:sz w:val="28"/>
          <w:szCs w:val="28"/>
        </w:rPr>
      </w:pPr>
      <w:hyperlink w:anchor="Онлайн" w:history="1">
        <w:r w:rsidR="003C04EE" w:rsidRPr="00DA7FA2">
          <w:rPr>
            <w:rStyle w:val="a9"/>
            <w:rFonts w:ascii="Jura" w:hAnsi="Jura"/>
            <w:sz w:val="28"/>
            <w:szCs w:val="28"/>
          </w:rPr>
          <w:t>Онлайн формат</w:t>
        </w:r>
      </w:hyperlink>
      <w:r w:rsidR="003C04EE">
        <w:rPr>
          <w:rFonts w:ascii="Jura" w:hAnsi="Jura"/>
          <w:sz w:val="28"/>
          <w:szCs w:val="28"/>
        </w:rPr>
        <w:t xml:space="preserve"> (подробности </w:t>
      </w:r>
      <w:r w:rsidR="00DA7FA2">
        <w:rPr>
          <w:rFonts w:ascii="Jura" w:hAnsi="Jura"/>
          <w:sz w:val="28"/>
          <w:szCs w:val="28"/>
        </w:rPr>
        <w:t>по ссылке</w:t>
      </w:r>
      <w:r w:rsidR="003C04EE">
        <w:rPr>
          <w:rFonts w:ascii="Jura" w:hAnsi="Jura"/>
          <w:sz w:val="28"/>
          <w:szCs w:val="28"/>
        </w:rPr>
        <w:t>)</w:t>
      </w:r>
      <w:r w:rsidR="00DA5A85">
        <w:rPr>
          <w:rFonts w:ascii="Jura" w:hAnsi="Jura"/>
          <w:sz w:val="28"/>
          <w:szCs w:val="28"/>
        </w:rPr>
        <w:t xml:space="preserve"> </w:t>
      </w:r>
    </w:p>
    <w:p w14:paraId="1E156CB7" w14:textId="77777777" w:rsidR="001E4EA9" w:rsidRPr="00B119E1" w:rsidRDefault="001E4EA9">
      <w:pPr>
        <w:rPr>
          <w:rFonts w:ascii="Jura" w:hAnsi="Jura"/>
          <w:sz w:val="28"/>
          <w:szCs w:val="28"/>
        </w:rPr>
      </w:pPr>
    </w:p>
    <w:p w14:paraId="74F1A960" w14:textId="77777777" w:rsidR="001E4EA9" w:rsidRPr="00B119E1" w:rsidRDefault="00EE6D31" w:rsidP="00D33B22">
      <w:pPr>
        <w:ind w:firstLine="708"/>
        <w:jc w:val="both"/>
        <w:rPr>
          <w:rFonts w:ascii="Jura" w:hAnsi="Jura"/>
          <w:sz w:val="28"/>
          <w:szCs w:val="28"/>
        </w:rPr>
      </w:pPr>
      <w:bookmarkStart w:id="2" w:name="OLE_LINK4"/>
      <w:r w:rsidRPr="00B119E1">
        <w:rPr>
          <w:rFonts w:ascii="Jura" w:hAnsi="Jura"/>
          <w:sz w:val="28"/>
          <w:szCs w:val="28"/>
        </w:rPr>
        <w:t>Творческие коллективы, хореографические, акробатические, гимнастические, цирковые, сту</w:t>
      </w:r>
      <w:r w:rsidRPr="006D0E2A">
        <w:rPr>
          <w:rFonts w:ascii="Jura" w:hAnsi="Jura"/>
          <w:sz w:val="28"/>
          <w:szCs w:val="28"/>
        </w:rPr>
        <w:t>д</w:t>
      </w:r>
      <w:r w:rsidRPr="00B119E1">
        <w:rPr>
          <w:rFonts w:ascii="Jura" w:hAnsi="Jura"/>
          <w:sz w:val="28"/>
          <w:szCs w:val="28"/>
        </w:rPr>
        <w:t xml:space="preserve">ии и ансамбли, коллективы </w:t>
      </w:r>
      <w:proofErr w:type="spellStart"/>
      <w:r w:rsidRPr="00B119E1">
        <w:rPr>
          <w:rFonts w:ascii="Jura" w:hAnsi="Jura"/>
          <w:sz w:val="28"/>
          <w:szCs w:val="28"/>
        </w:rPr>
        <w:t>эстрадно</w:t>
      </w:r>
      <w:proofErr w:type="spellEnd"/>
      <w:r w:rsidRPr="00B119E1">
        <w:rPr>
          <w:rFonts w:ascii="Jura" w:hAnsi="Jura"/>
          <w:sz w:val="28"/>
          <w:szCs w:val="28"/>
        </w:rPr>
        <w:t xml:space="preserve">-спортивного танца и солисты, подавшие заявку на участие и оплатившие организационный взнос. Расчёт орг. взноса осуществляется арт-менеджером фестиваля на основании Заявки на Участие. </w:t>
      </w:r>
    </w:p>
    <w:p w14:paraId="75FBB617" w14:textId="77777777" w:rsidR="001E4EA9" w:rsidRPr="00B119E1" w:rsidRDefault="00EE6D31" w:rsidP="00D33B22">
      <w:pPr>
        <w:jc w:val="center"/>
        <w:rPr>
          <w:rFonts w:ascii="Jura" w:hAnsi="Jura"/>
          <w:b/>
          <w:sz w:val="28"/>
          <w:szCs w:val="28"/>
        </w:rPr>
      </w:pPr>
      <w:r w:rsidRPr="00B119E1">
        <w:rPr>
          <w:rFonts w:ascii="Jura" w:hAnsi="Jura"/>
          <w:b/>
          <w:sz w:val="28"/>
          <w:szCs w:val="28"/>
        </w:rPr>
        <w:t>ЦЕЛИ и ЗАДАЧИ ФЕСТИВАЛЯ-КОНКУРСА:</w:t>
      </w:r>
    </w:p>
    <w:p w14:paraId="5485980D" w14:textId="77777777" w:rsidR="001E4EA9" w:rsidRPr="00B119E1" w:rsidRDefault="00EE6D31">
      <w:pPr>
        <w:pStyle w:val="a3"/>
        <w:numPr>
          <w:ilvl w:val="0"/>
          <w:numId w:val="2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 xml:space="preserve">Популяризация спорта, </w:t>
      </w:r>
      <w:r w:rsidRPr="006D0E2A">
        <w:rPr>
          <w:rFonts w:ascii="Jura" w:hAnsi="Jura"/>
          <w:sz w:val="28"/>
          <w:szCs w:val="28"/>
        </w:rPr>
        <w:t>х</w:t>
      </w:r>
      <w:r w:rsidRPr="00B119E1">
        <w:rPr>
          <w:rFonts w:ascii="Jura" w:hAnsi="Jura"/>
          <w:sz w:val="28"/>
          <w:szCs w:val="28"/>
        </w:rPr>
        <w:t>ореографии и ЗОЖ среди детей и молодёжи</w:t>
      </w:r>
      <w:r w:rsidRPr="006D0E2A">
        <w:rPr>
          <w:rFonts w:ascii="Jura" w:hAnsi="Jura"/>
          <w:sz w:val="28"/>
          <w:szCs w:val="28"/>
        </w:rPr>
        <w:t>;</w:t>
      </w:r>
    </w:p>
    <w:p w14:paraId="242702C4" w14:textId="77777777" w:rsidR="001E4EA9" w:rsidRPr="00B119E1" w:rsidRDefault="00EE6D31">
      <w:pPr>
        <w:pStyle w:val="a3"/>
        <w:numPr>
          <w:ilvl w:val="0"/>
          <w:numId w:val="2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Помощь в раскрытии творческого потенциала детей;</w:t>
      </w:r>
    </w:p>
    <w:p w14:paraId="07A1DD18" w14:textId="77777777" w:rsidR="001E4EA9" w:rsidRPr="00B119E1" w:rsidRDefault="00EE6D31">
      <w:pPr>
        <w:pStyle w:val="a3"/>
        <w:numPr>
          <w:ilvl w:val="0"/>
          <w:numId w:val="2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Расширение кругозора участников фестиваля;</w:t>
      </w:r>
    </w:p>
    <w:p w14:paraId="67AB848F" w14:textId="77777777" w:rsidR="001E4EA9" w:rsidRPr="00B119E1" w:rsidRDefault="00EE6D31">
      <w:pPr>
        <w:pStyle w:val="a3"/>
        <w:numPr>
          <w:ilvl w:val="0"/>
          <w:numId w:val="2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Создание среды и условий для творческого общения молодежи;</w:t>
      </w:r>
    </w:p>
    <w:p w14:paraId="3A094D8C" w14:textId="0C049685" w:rsidR="001E4EA9" w:rsidRPr="00B119E1" w:rsidRDefault="00EE6D31">
      <w:pPr>
        <w:pStyle w:val="a3"/>
        <w:numPr>
          <w:ilvl w:val="0"/>
          <w:numId w:val="5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Воспитание художественного вкуса участников;</w:t>
      </w:r>
    </w:p>
    <w:p w14:paraId="11F0C768" w14:textId="77777777" w:rsidR="001E4EA9" w:rsidRPr="00B119E1" w:rsidRDefault="00EE6D31">
      <w:pPr>
        <w:pStyle w:val="a3"/>
        <w:numPr>
          <w:ilvl w:val="0"/>
          <w:numId w:val="5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Выявление талантливой одарённой молодежи и содействие ее творческому росту;</w:t>
      </w:r>
    </w:p>
    <w:p w14:paraId="5D1EA890" w14:textId="77777777" w:rsidR="001E4EA9" w:rsidRPr="00B119E1" w:rsidRDefault="00EE6D31">
      <w:pPr>
        <w:pStyle w:val="a3"/>
        <w:numPr>
          <w:ilvl w:val="0"/>
          <w:numId w:val="5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Повышению профессионального уровня творческих коллективов и исполнителей – участников фестиваля</w:t>
      </w:r>
      <w:r w:rsidRPr="006D0E2A">
        <w:rPr>
          <w:rFonts w:ascii="Jura" w:hAnsi="Jura"/>
          <w:sz w:val="28"/>
          <w:szCs w:val="28"/>
        </w:rPr>
        <w:t>;</w:t>
      </w:r>
    </w:p>
    <w:p w14:paraId="7C357699" w14:textId="77777777" w:rsidR="001E4EA9" w:rsidRPr="00B119E1" w:rsidRDefault="00EE6D31">
      <w:pPr>
        <w:pStyle w:val="a3"/>
        <w:numPr>
          <w:ilvl w:val="0"/>
          <w:numId w:val="5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Предоставление площадки для возможности показа достижений в области творческого роста участников</w:t>
      </w:r>
      <w:r w:rsidRPr="006D0E2A">
        <w:rPr>
          <w:rFonts w:ascii="Jura" w:hAnsi="Jura"/>
          <w:sz w:val="28"/>
          <w:szCs w:val="28"/>
        </w:rPr>
        <w:t>;</w:t>
      </w:r>
    </w:p>
    <w:p w14:paraId="2A13C711" w14:textId="608891D6" w:rsidR="001E4EA9" w:rsidRPr="00B119E1" w:rsidRDefault="00EE6D31" w:rsidP="00231B16">
      <w:pPr>
        <w:pStyle w:val="a3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lastRenderedPageBreak/>
        <w:t>Обмен опытом и творческими достижениями участников фестиваля;</w:t>
      </w:r>
    </w:p>
    <w:p w14:paraId="53C897D7" w14:textId="267F1441" w:rsidR="001E4EA9" w:rsidRPr="00B119E1" w:rsidRDefault="00EE6D31">
      <w:pPr>
        <w:pStyle w:val="a3"/>
        <w:numPr>
          <w:ilvl w:val="0"/>
          <w:numId w:val="5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Укрепление взаимопонимания и дружеских связей между участниками фестиваля и руководителями коллективов</w:t>
      </w:r>
      <w:r w:rsidRPr="006D0E2A">
        <w:rPr>
          <w:rFonts w:ascii="Jura" w:hAnsi="Jura"/>
          <w:sz w:val="28"/>
          <w:szCs w:val="28"/>
        </w:rPr>
        <w:t>;</w:t>
      </w:r>
    </w:p>
    <w:p w14:paraId="5175E394" w14:textId="73AF65AB" w:rsidR="001E4EA9" w:rsidRPr="00B119E1" w:rsidRDefault="00EE6D31">
      <w:pPr>
        <w:pStyle w:val="a3"/>
        <w:numPr>
          <w:ilvl w:val="0"/>
          <w:numId w:val="5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Создание здоровой конкурентной среды для участников фестиваля.</w:t>
      </w:r>
    </w:p>
    <w:p w14:paraId="5DBAA993" w14:textId="24A3D558" w:rsidR="00BE7BA1" w:rsidRDefault="00BE7BA1" w:rsidP="00BE7BA1">
      <w:pPr>
        <w:ind w:firstLine="360"/>
        <w:rPr>
          <w:rFonts w:ascii="Jura" w:hAnsi="Jura"/>
          <w:sz w:val="28"/>
          <w:szCs w:val="28"/>
        </w:rPr>
      </w:pPr>
      <w:bookmarkStart w:id="3" w:name="Оффлайн"/>
      <w:bookmarkEnd w:id="2"/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7302"/>
        <w:gridCol w:w="2410"/>
      </w:tblGrid>
      <w:tr w:rsidR="00DA5A85" w:rsidRPr="001050E7" w14:paraId="092F4F9C" w14:textId="77777777" w:rsidTr="00B216AA">
        <w:trPr>
          <w:trHeight w:val="195"/>
        </w:trPr>
        <w:tc>
          <w:tcPr>
            <w:tcW w:w="7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bookmarkEnd w:id="3"/>
          <w:p w14:paraId="4EE9D964" w14:textId="77777777" w:rsidR="00DA5A85" w:rsidRPr="001050E7" w:rsidRDefault="00DA5A85" w:rsidP="00B21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ГРУППОВАЯ ФОРМА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C45A0F9" w14:textId="77777777" w:rsidR="00DA5A85" w:rsidRDefault="00DA5A85" w:rsidP="00B216AA">
            <w:pPr>
              <w:jc w:val="center"/>
              <w:rPr>
                <w:rFonts w:ascii="Jura" w:hAnsi="Jura"/>
                <w:b/>
                <w:sz w:val="20"/>
                <w:szCs w:val="20"/>
                <w:u w:val="single"/>
              </w:rPr>
            </w:pPr>
            <w:r w:rsidRPr="00486B27">
              <w:rPr>
                <w:rFonts w:ascii="Jura" w:hAnsi="Jura"/>
                <w:b/>
                <w:sz w:val="20"/>
                <w:szCs w:val="20"/>
                <w:u w:val="single"/>
              </w:rPr>
              <w:t>СТОИМОСТЬ УЧАСТИЯ</w:t>
            </w:r>
          </w:p>
          <w:p w14:paraId="163D73E2" w14:textId="77777777" w:rsidR="00DA5A85" w:rsidRPr="00486B27" w:rsidRDefault="00DA5A85" w:rsidP="00B216AA">
            <w:pPr>
              <w:ind w:firstLine="360"/>
              <w:jc w:val="center"/>
              <w:rPr>
                <w:rFonts w:ascii="Jura" w:hAnsi="Jura"/>
                <w:sz w:val="20"/>
                <w:szCs w:val="20"/>
                <w:u w:val="single"/>
              </w:rPr>
            </w:pPr>
            <w:r w:rsidRPr="00486B27">
              <w:rPr>
                <w:rFonts w:ascii="Jura" w:hAnsi="Jura"/>
                <w:b/>
                <w:sz w:val="20"/>
                <w:szCs w:val="20"/>
                <w:u w:val="single"/>
              </w:rPr>
              <w:t>(</w:t>
            </w:r>
            <w:r w:rsidRPr="00486B27">
              <w:rPr>
                <w:rFonts w:ascii="Jura" w:hAnsi="Jura"/>
                <w:b/>
                <w:color w:val="FF0000"/>
                <w:sz w:val="20"/>
                <w:szCs w:val="20"/>
                <w:highlight w:val="yellow"/>
                <w:u w:val="single"/>
              </w:rPr>
              <w:t>С УЧАСТНИКА</w:t>
            </w:r>
            <w:r w:rsidRPr="00486B27">
              <w:rPr>
                <w:rFonts w:ascii="Jura" w:hAnsi="Jura"/>
                <w:b/>
                <w:sz w:val="20"/>
                <w:szCs w:val="20"/>
                <w:u w:val="single"/>
              </w:rPr>
              <w:t>):</w:t>
            </w:r>
          </w:p>
          <w:p w14:paraId="4E936FA8" w14:textId="77777777" w:rsidR="00DA5A85" w:rsidRPr="001050E7" w:rsidRDefault="00DA5A85" w:rsidP="00B21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5A85" w:rsidRPr="001050E7" w14:paraId="1A0A1E46" w14:textId="77777777" w:rsidTr="00B216AA">
        <w:trPr>
          <w:trHeight w:val="2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0DC366" w14:textId="77777777" w:rsidR="00DA5A85" w:rsidRPr="001050E7" w:rsidRDefault="00DA5A85" w:rsidP="00B216A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E14F1" w14:textId="77777777" w:rsidR="00DA5A85" w:rsidRPr="00486B27" w:rsidRDefault="00DA5A85" w:rsidP="00B216AA">
            <w:pPr>
              <w:jc w:val="center"/>
              <w:rPr>
                <w:rFonts w:ascii="Jura" w:hAnsi="Jura"/>
                <w:sz w:val="20"/>
                <w:szCs w:val="20"/>
              </w:rPr>
            </w:pPr>
            <w:r w:rsidRPr="00486B27">
              <w:rPr>
                <w:rFonts w:ascii="Jura" w:hAnsi="Jura"/>
                <w:sz w:val="20"/>
                <w:szCs w:val="20"/>
              </w:rPr>
              <w:t>Ансамбли</w:t>
            </w:r>
          </w:p>
          <w:p w14:paraId="4546492D" w14:textId="77777777" w:rsidR="00DA5A85" w:rsidRPr="00486B27" w:rsidRDefault="00DA5A85" w:rsidP="00B216AA">
            <w:pPr>
              <w:jc w:val="center"/>
              <w:rPr>
                <w:rFonts w:ascii="Jura" w:hAnsi="Jura"/>
                <w:sz w:val="20"/>
                <w:szCs w:val="20"/>
              </w:rPr>
            </w:pPr>
            <w:r w:rsidRPr="00486B27">
              <w:rPr>
                <w:rFonts w:ascii="Jura" w:hAnsi="Jura"/>
                <w:sz w:val="20"/>
                <w:szCs w:val="20"/>
              </w:rPr>
              <w:t xml:space="preserve"> (8 человек и более 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722534" w14:textId="72D1AE1C" w:rsidR="00DA5A85" w:rsidRDefault="00DA5A85" w:rsidP="00B216A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="001506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</w:tr>
      <w:tr w:rsidR="00DA5A85" w:rsidRPr="001050E7" w14:paraId="01CE316F" w14:textId="77777777" w:rsidTr="00B216AA">
        <w:trPr>
          <w:trHeight w:val="26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3829DE" w14:textId="77777777" w:rsidR="00DA5A85" w:rsidRPr="001050E7" w:rsidRDefault="00DA5A85" w:rsidP="00B216A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AAD33C" w14:textId="77777777" w:rsidR="00DA5A85" w:rsidRPr="00486B27" w:rsidRDefault="00DA5A85" w:rsidP="00B216AA">
            <w:pPr>
              <w:jc w:val="center"/>
              <w:rPr>
                <w:rFonts w:ascii="Jura" w:hAnsi="Jura"/>
                <w:sz w:val="20"/>
                <w:szCs w:val="20"/>
              </w:rPr>
            </w:pPr>
            <w:r w:rsidRPr="00486B27">
              <w:rPr>
                <w:rFonts w:ascii="Jura" w:hAnsi="Jura"/>
                <w:sz w:val="20"/>
                <w:szCs w:val="20"/>
              </w:rPr>
              <w:t>Малые формы (3-7 участника)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76775E" w14:textId="4162B947" w:rsidR="00DA5A85" w:rsidRDefault="00DA5A85" w:rsidP="00B216A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r w:rsidR="001506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 w:eastAsia="ru-RU"/>
              </w:rPr>
              <w:t>3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</w:tr>
      <w:tr w:rsidR="00DA5A85" w:rsidRPr="001050E7" w14:paraId="608C0447" w14:textId="77777777" w:rsidTr="00DA5A85">
        <w:trPr>
          <w:trHeight w:val="430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B3275" w14:textId="77777777" w:rsidR="00DA5A85" w:rsidRPr="001050E7" w:rsidRDefault="00DA5A85" w:rsidP="00B216A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DBA91F" w14:textId="77777777" w:rsidR="00DA5A85" w:rsidRPr="00486B27" w:rsidRDefault="00DA5A85" w:rsidP="00B216AA">
            <w:pPr>
              <w:jc w:val="center"/>
              <w:rPr>
                <w:rFonts w:ascii="Jura" w:hAnsi="Jura"/>
                <w:sz w:val="20"/>
                <w:szCs w:val="20"/>
              </w:rPr>
            </w:pPr>
            <w:r w:rsidRPr="00486B27">
              <w:rPr>
                <w:rFonts w:ascii="Jura" w:hAnsi="Jura"/>
                <w:sz w:val="20"/>
                <w:szCs w:val="20"/>
              </w:rPr>
              <w:t>Дуэт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F3C2FB" w14:textId="2FDDBC51" w:rsidR="00DA5A85" w:rsidRDefault="00DA5A85" w:rsidP="00B216A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 xml:space="preserve">2 </w:t>
            </w:r>
            <w:r w:rsidR="0015067A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 w:eastAsia="ru-RU"/>
              </w:rPr>
              <w:t>5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</w:tr>
      <w:tr w:rsidR="00DA5A85" w:rsidRPr="001050E7" w14:paraId="1BCB742C" w14:textId="77777777" w:rsidTr="00B216AA">
        <w:trPr>
          <w:trHeight w:val="177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8D039D" w14:textId="77777777" w:rsidR="00DA5A85" w:rsidRPr="001050E7" w:rsidRDefault="00DA5A85" w:rsidP="00B21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D0867D" w14:textId="77777777" w:rsidR="00DA5A85" w:rsidRPr="001050E7" w:rsidRDefault="00DA5A85" w:rsidP="00B216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6B27">
              <w:rPr>
                <w:rFonts w:ascii="Jura" w:hAnsi="Jura"/>
                <w:sz w:val="20"/>
                <w:szCs w:val="20"/>
              </w:rPr>
              <w:t>Солисты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C424FA" w14:textId="019AD87F" w:rsidR="00DA5A85" w:rsidRPr="001050E7" w:rsidRDefault="0015067A" w:rsidP="00B216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 w:eastAsia="ru-RU"/>
              </w:rPr>
              <w:t>4</w:t>
            </w:r>
            <w:r w:rsidR="00DA5A8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val="en-US" w:eastAsia="ru-RU"/>
              </w:rPr>
              <w:t>0</w:t>
            </w:r>
            <w:r w:rsidR="00DA5A85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00</w:t>
            </w:r>
          </w:p>
        </w:tc>
      </w:tr>
      <w:tr w:rsidR="00DA5A85" w:rsidRPr="001050E7" w14:paraId="220D8CB9" w14:textId="77777777" w:rsidTr="00B216AA">
        <w:trPr>
          <w:trHeight w:val="900"/>
        </w:trPr>
        <w:tc>
          <w:tcPr>
            <w:tcW w:w="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347E4B" w14:textId="77777777" w:rsidR="00DA5A85" w:rsidRPr="001050E7" w:rsidRDefault="00DA5A85" w:rsidP="00B216A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DDF9EE" w14:textId="77777777" w:rsidR="00DA5A85" w:rsidRPr="00486B27" w:rsidRDefault="00DA5A85" w:rsidP="00B216AA">
            <w:pPr>
              <w:jc w:val="center"/>
              <w:rPr>
                <w:rFonts w:ascii="Jura" w:hAnsi="Jura"/>
                <w:sz w:val="20"/>
                <w:szCs w:val="20"/>
              </w:rPr>
            </w:pPr>
            <w:r w:rsidRPr="00486B27">
              <w:rPr>
                <w:rFonts w:ascii="Jura" w:hAnsi="Jura"/>
                <w:sz w:val="20"/>
                <w:szCs w:val="20"/>
              </w:rPr>
              <w:t xml:space="preserve">Хореографический спектакль </w:t>
            </w:r>
          </w:p>
          <w:p w14:paraId="55CA14DF" w14:textId="77777777" w:rsidR="00DA5A85" w:rsidRDefault="00DA5A85" w:rsidP="00B216AA">
            <w:pPr>
              <w:jc w:val="center"/>
              <w:rPr>
                <w:rFonts w:ascii="Jura" w:hAnsi="Jura"/>
                <w:sz w:val="20"/>
                <w:szCs w:val="20"/>
              </w:rPr>
            </w:pPr>
            <w:r w:rsidRPr="00486B27">
              <w:rPr>
                <w:rFonts w:ascii="Jura" w:hAnsi="Jura"/>
                <w:sz w:val="20"/>
                <w:szCs w:val="20"/>
              </w:rPr>
              <w:t xml:space="preserve">(не зависит от количества участников, </w:t>
            </w:r>
          </w:p>
          <w:p w14:paraId="448FA10D" w14:textId="77777777" w:rsidR="00DA5A85" w:rsidRPr="00486B27" w:rsidRDefault="00DA5A85" w:rsidP="00B216AA">
            <w:pPr>
              <w:jc w:val="center"/>
              <w:rPr>
                <w:rFonts w:ascii="Jura" w:hAnsi="Jura"/>
                <w:sz w:val="20"/>
                <w:szCs w:val="20"/>
              </w:rPr>
            </w:pPr>
            <w:r w:rsidRPr="00486B27">
              <w:rPr>
                <w:rFonts w:ascii="Jura" w:hAnsi="Jura"/>
                <w:sz w:val="20"/>
                <w:szCs w:val="20"/>
              </w:rPr>
              <w:t>максимальное время выступления 20 минут)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225B18" w14:textId="77777777" w:rsidR="00DA5A85" w:rsidRDefault="00DA5A85" w:rsidP="00B216AA">
            <w:pPr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  <w:t>30 000</w:t>
            </w:r>
          </w:p>
        </w:tc>
      </w:tr>
    </w:tbl>
    <w:p w14:paraId="526771CE" w14:textId="77777777" w:rsidR="004921AA" w:rsidRPr="00505D98" w:rsidRDefault="004921AA" w:rsidP="004921AA">
      <w:pPr>
        <w:rPr>
          <w:rFonts w:ascii="Jura" w:hAnsi="Jura"/>
          <w:sz w:val="28"/>
          <w:szCs w:val="28"/>
        </w:rPr>
      </w:pPr>
    </w:p>
    <w:p w14:paraId="6F436DAE" w14:textId="77777777" w:rsidR="00615770" w:rsidRPr="00FA16D0" w:rsidRDefault="00615770" w:rsidP="00615770">
      <w:pPr>
        <w:jc w:val="center"/>
        <w:rPr>
          <w:rFonts w:ascii="Jura" w:hAnsi="Jura"/>
          <w:b/>
          <w:bCs/>
          <w:sz w:val="28"/>
          <w:szCs w:val="28"/>
          <w:u w:val="single"/>
        </w:rPr>
      </w:pPr>
      <w:bookmarkStart w:id="4" w:name="Онлайн"/>
      <w:r w:rsidRPr="00FA16D0">
        <w:rPr>
          <w:rFonts w:ascii="Jura" w:hAnsi="Jura"/>
          <w:b/>
          <w:bCs/>
          <w:sz w:val="28"/>
          <w:szCs w:val="28"/>
          <w:u w:val="single"/>
        </w:rPr>
        <w:t>Возврат организационного взноса</w:t>
      </w:r>
    </w:p>
    <w:p w14:paraId="08D38C33" w14:textId="77777777" w:rsidR="00615770" w:rsidRDefault="00615770" w:rsidP="00615770">
      <w:pPr>
        <w:jc w:val="both"/>
        <w:rPr>
          <w:rFonts w:ascii="Jura" w:hAnsi="Jura"/>
          <w:sz w:val="28"/>
          <w:szCs w:val="28"/>
        </w:rPr>
      </w:pPr>
      <w:r w:rsidRPr="00FA16D0">
        <w:rPr>
          <w:rFonts w:ascii="Jura" w:hAnsi="Jura"/>
          <w:sz w:val="28"/>
          <w:szCs w:val="28"/>
        </w:rPr>
        <w:tab/>
        <w:t>1.</w:t>
      </w:r>
      <w:r w:rsidRPr="00FA16D0">
        <w:rPr>
          <w:rFonts w:ascii="Jura" w:hAnsi="Jura"/>
          <w:sz w:val="28"/>
          <w:szCs w:val="28"/>
        </w:rPr>
        <w:tab/>
        <w:t>В случае болезни участника либо при снятии коллектива/руководителя с номинации возврат организационного взноса возможен только при условии письменного уведомления организаторов не позднее чем за 7 (семь) календарных дней до даты начала Фестиваля.</w:t>
      </w:r>
    </w:p>
    <w:p w14:paraId="36B627DE" w14:textId="77777777" w:rsidR="00615770" w:rsidRPr="00FA16D0" w:rsidRDefault="00615770" w:rsidP="00615770">
      <w:pPr>
        <w:ind w:firstLine="708"/>
        <w:jc w:val="both"/>
        <w:rPr>
          <w:rFonts w:ascii="Jura" w:hAnsi="Jura"/>
          <w:sz w:val="28"/>
          <w:szCs w:val="28"/>
        </w:rPr>
      </w:pPr>
      <w:r w:rsidRPr="00FA16D0">
        <w:rPr>
          <w:rFonts w:ascii="Jura" w:hAnsi="Jura"/>
          <w:sz w:val="28"/>
          <w:szCs w:val="28"/>
        </w:rPr>
        <w:t>2.</w:t>
      </w:r>
      <w:r w:rsidRPr="00FA16D0">
        <w:rPr>
          <w:rFonts w:ascii="Jura" w:hAnsi="Jura"/>
          <w:sz w:val="28"/>
          <w:szCs w:val="28"/>
        </w:rPr>
        <w:tab/>
        <w:t>Во всех иных случаях возврат производится в день проведения Фестиваля с удержанием суммы в размере 200 (двести) рублей с каждого заявленного участника.</w:t>
      </w:r>
    </w:p>
    <w:p w14:paraId="052430FD" w14:textId="77777777" w:rsidR="00615770" w:rsidRPr="00FA16D0" w:rsidRDefault="00615770" w:rsidP="00615770">
      <w:pPr>
        <w:jc w:val="both"/>
        <w:rPr>
          <w:rFonts w:ascii="Jura" w:hAnsi="Jura"/>
          <w:sz w:val="28"/>
          <w:szCs w:val="28"/>
        </w:rPr>
      </w:pPr>
      <w:r w:rsidRPr="00FA16D0">
        <w:rPr>
          <w:rFonts w:ascii="Jura" w:hAnsi="Jura"/>
          <w:sz w:val="28"/>
          <w:szCs w:val="28"/>
        </w:rPr>
        <w:tab/>
        <w:t>3.</w:t>
      </w:r>
      <w:r w:rsidRPr="00FA16D0">
        <w:rPr>
          <w:rFonts w:ascii="Jura" w:hAnsi="Jura"/>
          <w:sz w:val="28"/>
          <w:szCs w:val="28"/>
        </w:rPr>
        <w:tab/>
      </w:r>
      <w:r>
        <w:rPr>
          <w:rFonts w:ascii="Jura" w:hAnsi="Jura"/>
          <w:sz w:val="28"/>
          <w:szCs w:val="28"/>
        </w:rPr>
        <w:t>Если в</w:t>
      </w:r>
      <w:r w:rsidRPr="00FA16D0">
        <w:rPr>
          <w:rFonts w:ascii="Jura" w:hAnsi="Jura"/>
          <w:sz w:val="28"/>
          <w:szCs w:val="28"/>
        </w:rPr>
        <w:t>озврат денежных средств осуществляется в безналичной форме</w:t>
      </w:r>
      <w:r>
        <w:rPr>
          <w:rFonts w:ascii="Jura" w:hAnsi="Jura"/>
          <w:sz w:val="28"/>
          <w:szCs w:val="28"/>
        </w:rPr>
        <w:t>, то осуществляется</w:t>
      </w:r>
      <w:r w:rsidRPr="00FA16D0">
        <w:rPr>
          <w:rFonts w:ascii="Jura" w:hAnsi="Jura"/>
          <w:sz w:val="28"/>
          <w:szCs w:val="28"/>
        </w:rPr>
        <w:t xml:space="preserve"> на тот же расчётный счёт/банковскую карту, с которого поступила оплата.</w:t>
      </w:r>
    </w:p>
    <w:p w14:paraId="58781C5F" w14:textId="77777777" w:rsidR="00615770" w:rsidRPr="00FA16D0" w:rsidRDefault="00615770" w:rsidP="00615770">
      <w:pPr>
        <w:jc w:val="both"/>
        <w:rPr>
          <w:rFonts w:ascii="Jura" w:hAnsi="Jura"/>
          <w:sz w:val="28"/>
          <w:szCs w:val="28"/>
        </w:rPr>
      </w:pPr>
      <w:r w:rsidRPr="00FA16D0">
        <w:rPr>
          <w:rFonts w:ascii="Jura" w:hAnsi="Jura"/>
          <w:sz w:val="28"/>
          <w:szCs w:val="28"/>
        </w:rPr>
        <w:tab/>
        <w:t>4.</w:t>
      </w:r>
      <w:r w:rsidRPr="00FA16D0">
        <w:rPr>
          <w:rFonts w:ascii="Jura" w:hAnsi="Jura"/>
          <w:sz w:val="28"/>
          <w:szCs w:val="28"/>
        </w:rPr>
        <w:tab/>
        <w:t>При возврате суммы организационного взноса из неё дополнительно удерживается размер комиссии банка/платёжной системы за проведение возвратной операции (в соответствии с тарифами банка/платёжного сервиса).</w:t>
      </w:r>
    </w:p>
    <w:p w14:paraId="0D6418C2" w14:textId="77777777" w:rsidR="00F535F8" w:rsidRDefault="00F535F8" w:rsidP="00F535F8">
      <w:pPr>
        <w:jc w:val="center"/>
        <w:rPr>
          <w:rFonts w:ascii="Jura" w:hAnsi="Jura"/>
          <w:b/>
          <w:sz w:val="28"/>
          <w:szCs w:val="28"/>
          <w:u w:val="single"/>
        </w:rPr>
      </w:pPr>
    </w:p>
    <w:p w14:paraId="3FF2B0AB" w14:textId="38A78347" w:rsidR="00F535F8" w:rsidRPr="00F535F8" w:rsidRDefault="00F535F8" w:rsidP="00F535F8">
      <w:pPr>
        <w:jc w:val="center"/>
        <w:rPr>
          <w:rFonts w:ascii="Jura" w:hAnsi="Jura"/>
          <w:b/>
          <w:sz w:val="28"/>
          <w:szCs w:val="28"/>
          <w:u w:val="single"/>
        </w:rPr>
      </w:pPr>
      <w:r w:rsidRPr="00F535F8">
        <w:rPr>
          <w:rFonts w:ascii="Jura" w:hAnsi="Jura"/>
          <w:b/>
          <w:sz w:val="28"/>
          <w:szCs w:val="28"/>
          <w:u w:val="single"/>
        </w:rPr>
        <w:t>ПРОЖИВАНИЕ</w:t>
      </w:r>
    </w:p>
    <w:p w14:paraId="18F172B5" w14:textId="743338D4" w:rsidR="008C798F" w:rsidRPr="0015067A" w:rsidRDefault="008C798F" w:rsidP="008C798F">
      <w:pPr>
        <w:ind w:left="360" w:firstLine="348"/>
        <w:jc w:val="both"/>
        <w:rPr>
          <w:rFonts w:ascii="Jura" w:hAnsi="Jura"/>
          <w:sz w:val="28"/>
          <w:szCs w:val="28"/>
          <w:lang w:val="en-US"/>
        </w:rPr>
      </w:pPr>
      <w:r>
        <w:rPr>
          <w:rFonts w:ascii="Jura" w:hAnsi="Jura"/>
          <w:sz w:val="28"/>
          <w:szCs w:val="28"/>
        </w:rPr>
        <w:t xml:space="preserve">Для иногородних участников действует специальное предложение: 2-х и 3-х дневная программа с размещением в гостинице, питанием </w:t>
      </w:r>
      <w:r w:rsidR="0015067A">
        <w:rPr>
          <w:rFonts w:ascii="Jura" w:hAnsi="Jura"/>
          <w:sz w:val="28"/>
          <w:szCs w:val="28"/>
        </w:rPr>
        <w:t xml:space="preserve">(завтрак) </w:t>
      </w:r>
      <w:r>
        <w:rPr>
          <w:rFonts w:ascii="Jura" w:hAnsi="Jura"/>
          <w:sz w:val="28"/>
          <w:szCs w:val="28"/>
        </w:rPr>
        <w:t xml:space="preserve">и трансфером*– от </w:t>
      </w:r>
      <w:r w:rsidR="0015067A">
        <w:rPr>
          <w:rFonts w:ascii="Jura" w:hAnsi="Jura"/>
          <w:b/>
          <w:bCs/>
          <w:sz w:val="28"/>
          <w:szCs w:val="28"/>
        </w:rPr>
        <w:t>7</w:t>
      </w:r>
      <w:r w:rsidRPr="00630CA2">
        <w:rPr>
          <w:rFonts w:ascii="Jura" w:hAnsi="Jura"/>
          <w:b/>
          <w:bCs/>
          <w:sz w:val="28"/>
          <w:szCs w:val="28"/>
        </w:rPr>
        <w:t> 9</w:t>
      </w:r>
      <w:r>
        <w:rPr>
          <w:rFonts w:ascii="Jura" w:hAnsi="Jura"/>
          <w:b/>
          <w:bCs/>
          <w:sz w:val="28"/>
          <w:szCs w:val="28"/>
        </w:rPr>
        <w:t>0</w:t>
      </w:r>
      <w:r w:rsidRPr="00630CA2">
        <w:rPr>
          <w:rFonts w:ascii="Jura" w:hAnsi="Jura"/>
          <w:b/>
          <w:bCs/>
          <w:sz w:val="28"/>
          <w:szCs w:val="28"/>
        </w:rPr>
        <w:t xml:space="preserve">0 </w:t>
      </w:r>
      <w:r>
        <w:rPr>
          <w:rFonts w:ascii="Jura" w:hAnsi="Jura"/>
          <w:sz w:val="28"/>
          <w:szCs w:val="28"/>
        </w:rPr>
        <w:t>рублей</w:t>
      </w:r>
      <w:r w:rsidR="0015067A">
        <w:rPr>
          <w:rFonts w:ascii="Jura" w:hAnsi="Jura"/>
          <w:sz w:val="28"/>
          <w:szCs w:val="28"/>
          <w:lang w:val="en-US"/>
        </w:rPr>
        <w:t>**</w:t>
      </w:r>
    </w:p>
    <w:p w14:paraId="31A71184" w14:textId="77777777" w:rsidR="00F535F8" w:rsidRDefault="00F535F8" w:rsidP="00F535F8">
      <w:pPr>
        <w:ind w:left="426"/>
        <w:jc w:val="both"/>
        <w:rPr>
          <w:rFonts w:ascii="Jura" w:hAnsi="Jura"/>
          <w:sz w:val="28"/>
          <w:szCs w:val="28"/>
        </w:rPr>
      </w:pPr>
    </w:p>
    <w:p w14:paraId="5C70665D" w14:textId="3D3F1A54" w:rsidR="00F535F8" w:rsidRDefault="00F535F8" w:rsidP="00F535F8">
      <w:pPr>
        <w:ind w:left="426"/>
        <w:jc w:val="both"/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 xml:space="preserve">Стоимость с человека </w:t>
      </w:r>
      <w:r w:rsidRPr="00F535F8">
        <w:rPr>
          <w:rFonts w:ascii="Jura" w:hAnsi="Jura"/>
          <w:sz w:val="28"/>
          <w:szCs w:val="28"/>
        </w:rPr>
        <w:t xml:space="preserve">– от </w:t>
      </w:r>
      <w:r w:rsidR="0015067A">
        <w:rPr>
          <w:rFonts w:ascii="Jura" w:hAnsi="Jura"/>
          <w:sz w:val="28"/>
          <w:szCs w:val="28"/>
        </w:rPr>
        <w:t>7</w:t>
      </w:r>
      <w:r w:rsidRPr="00F535F8">
        <w:rPr>
          <w:rFonts w:ascii="Jura" w:hAnsi="Jura"/>
          <w:sz w:val="28"/>
          <w:szCs w:val="28"/>
        </w:rPr>
        <w:t xml:space="preserve"> 900 рублей (</w:t>
      </w:r>
      <w:proofErr w:type="spellStart"/>
      <w:r w:rsidRPr="00F535F8">
        <w:rPr>
          <w:rFonts w:ascii="Jura" w:hAnsi="Jura"/>
          <w:sz w:val="28"/>
          <w:szCs w:val="28"/>
        </w:rPr>
        <w:t>орг.взнос</w:t>
      </w:r>
      <w:proofErr w:type="spellEnd"/>
      <w:r w:rsidRPr="00F535F8">
        <w:rPr>
          <w:rFonts w:ascii="Jura" w:hAnsi="Jura"/>
          <w:sz w:val="28"/>
          <w:szCs w:val="28"/>
        </w:rPr>
        <w:t xml:space="preserve"> за одну номинацию </w:t>
      </w:r>
      <w:r w:rsidR="008C798F">
        <w:rPr>
          <w:rFonts w:ascii="Jura" w:hAnsi="Jura"/>
          <w:sz w:val="28"/>
          <w:szCs w:val="28"/>
        </w:rPr>
        <w:t xml:space="preserve">в групповой категории «Ансамбль» </w:t>
      </w:r>
      <w:r w:rsidRPr="00F535F8">
        <w:rPr>
          <w:rFonts w:ascii="Jura" w:hAnsi="Jura"/>
          <w:sz w:val="28"/>
          <w:szCs w:val="28"/>
        </w:rPr>
        <w:t>включён в стоимость)</w:t>
      </w:r>
    </w:p>
    <w:p w14:paraId="71D3940B" w14:textId="77777777" w:rsidR="00F535F8" w:rsidRPr="00F535F8" w:rsidRDefault="00F535F8" w:rsidP="00F535F8">
      <w:pPr>
        <w:ind w:left="426"/>
        <w:jc w:val="both"/>
        <w:rPr>
          <w:rFonts w:ascii="Jura" w:hAnsi="Jura"/>
          <w:sz w:val="28"/>
          <w:szCs w:val="28"/>
        </w:rPr>
      </w:pPr>
    </w:p>
    <w:p w14:paraId="5F13DA3F" w14:textId="77777777" w:rsidR="00F535F8" w:rsidRPr="00F535F8" w:rsidRDefault="00F535F8" w:rsidP="00F535F8">
      <w:pPr>
        <w:ind w:left="426"/>
        <w:jc w:val="both"/>
        <w:rPr>
          <w:rFonts w:ascii="Jura" w:hAnsi="Jura"/>
          <w:sz w:val="28"/>
          <w:szCs w:val="28"/>
        </w:rPr>
      </w:pPr>
      <w:r w:rsidRPr="00F535F8">
        <w:rPr>
          <w:rFonts w:ascii="Jura" w:hAnsi="Jura"/>
          <w:sz w:val="28"/>
          <w:szCs w:val="28"/>
        </w:rPr>
        <w:t>В группе от 15 человек каждое 16-е место бесплатно</w:t>
      </w:r>
    </w:p>
    <w:p w14:paraId="17A88246" w14:textId="77777777" w:rsidR="00F535F8" w:rsidRPr="00F535F8" w:rsidRDefault="00F535F8" w:rsidP="00F535F8">
      <w:pPr>
        <w:ind w:left="426"/>
        <w:jc w:val="both"/>
        <w:rPr>
          <w:rFonts w:ascii="Jura" w:hAnsi="Jura"/>
          <w:sz w:val="28"/>
          <w:szCs w:val="28"/>
        </w:rPr>
      </w:pPr>
    </w:p>
    <w:p w14:paraId="43045A35" w14:textId="0DADFD77" w:rsidR="008C798F" w:rsidRDefault="00F535F8" w:rsidP="00F535F8">
      <w:pPr>
        <w:ind w:left="426"/>
        <w:jc w:val="both"/>
        <w:rPr>
          <w:rFonts w:ascii="Jura" w:hAnsi="Jura"/>
          <w:b/>
          <w:bCs/>
          <w:sz w:val="28"/>
          <w:szCs w:val="28"/>
        </w:rPr>
      </w:pPr>
      <w:r>
        <w:rPr>
          <w:rFonts w:ascii="Jura" w:hAnsi="Jura"/>
          <w:sz w:val="28"/>
          <w:szCs w:val="28"/>
        </w:rPr>
        <w:t>*</w:t>
      </w:r>
      <w:r w:rsidRPr="00F535F8">
        <w:rPr>
          <w:rFonts w:ascii="Jura" w:hAnsi="Jura"/>
          <w:sz w:val="28"/>
          <w:szCs w:val="28"/>
        </w:rPr>
        <w:t xml:space="preserve">Трансфер включен для коллектива от 30 человек От гостиницы до </w:t>
      </w:r>
      <w:r w:rsidR="00C77C1B">
        <w:rPr>
          <w:rFonts w:ascii="Jura" w:hAnsi="Jura"/>
          <w:sz w:val="28"/>
          <w:szCs w:val="28"/>
        </w:rPr>
        <w:t xml:space="preserve">МАУК </w:t>
      </w:r>
      <w:r w:rsidR="00C77C1B" w:rsidRPr="008C798F">
        <w:rPr>
          <w:rFonts w:ascii="Jura" w:hAnsi="Jura"/>
          <w:sz w:val="28"/>
          <w:szCs w:val="28"/>
        </w:rPr>
        <w:t>Дом культуры молодёжи</w:t>
      </w:r>
      <w:r w:rsidR="00C77C1B" w:rsidRPr="001B1620">
        <w:rPr>
          <w:rFonts w:ascii="Jura" w:hAnsi="Jura"/>
          <w:sz w:val="28"/>
          <w:szCs w:val="28"/>
        </w:rPr>
        <w:t xml:space="preserve"> </w:t>
      </w:r>
      <w:r w:rsidRPr="00F535F8">
        <w:rPr>
          <w:rFonts w:ascii="Jura" w:hAnsi="Jura"/>
          <w:sz w:val="28"/>
          <w:szCs w:val="28"/>
        </w:rPr>
        <w:t>и обратно</w:t>
      </w:r>
      <w:r>
        <w:rPr>
          <w:rFonts w:ascii="Jura" w:hAnsi="Jura"/>
          <w:sz w:val="28"/>
          <w:szCs w:val="28"/>
        </w:rPr>
        <w:t xml:space="preserve"> до гостиницы.</w:t>
      </w:r>
      <w:r w:rsidR="008C798F" w:rsidRPr="008C798F">
        <w:rPr>
          <w:rFonts w:ascii="Jura" w:hAnsi="Jura"/>
          <w:b/>
          <w:bCs/>
          <w:sz w:val="28"/>
          <w:szCs w:val="28"/>
        </w:rPr>
        <w:t xml:space="preserve"> </w:t>
      </w:r>
    </w:p>
    <w:p w14:paraId="6C5BD681" w14:textId="77777777" w:rsidR="0015067A" w:rsidRDefault="008C798F" w:rsidP="0015067A">
      <w:pPr>
        <w:ind w:left="426" w:firstLine="282"/>
        <w:jc w:val="both"/>
        <w:rPr>
          <w:rFonts w:ascii="Jura" w:hAnsi="Jura"/>
          <w:b/>
          <w:bCs/>
          <w:sz w:val="28"/>
          <w:szCs w:val="28"/>
        </w:rPr>
      </w:pPr>
      <w:r>
        <w:rPr>
          <w:rFonts w:ascii="Jura" w:hAnsi="Jura"/>
          <w:b/>
          <w:bCs/>
          <w:sz w:val="28"/>
          <w:szCs w:val="28"/>
        </w:rPr>
        <w:t>Для групп менее 30 человек обговаривается дополнительно и заранее</w:t>
      </w:r>
    </w:p>
    <w:p w14:paraId="22C52EDB" w14:textId="213C0EAC" w:rsidR="0015067A" w:rsidRPr="0015067A" w:rsidRDefault="0015067A" w:rsidP="0015067A">
      <w:pPr>
        <w:ind w:left="426"/>
        <w:jc w:val="both"/>
        <w:rPr>
          <w:rFonts w:ascii="Jura" w:hAnsi="Jura"/>
          <w:b/>
          <w:bCs/>
          <w:sz w:val="28"/>
          <w:szCs w:val="28"/>
        </w:rPr>
      </w:pPr>
      <w:r>
        <w:rPr>
          <w:rFonts w:ascii="Jura" w:hAnsi="Jura"/>
          <w:b/>
          <w:bCs/>
          <w:sz w:val="28"/>
          <w:szCs w:val="28"/>
          <w:lang w:val="en-US"/>
        </w:rPr>
        <w:t>*</w:t>
      </w:r>
      <w:r w:rsidRPr="0015067A">
        <w:rPr>
          <w:rFonts w:ascii="Jura" w:hAnsi="Jura"/>
          <w:sz w:val="28"/>
          <w:szCs w:val="28"/>
        </w:rPr>
        <w:t>Сумма на момент регистрации уточняется у организатора</w:t>
      </w:r>
    </w:p>
    <w:p w14:paraId="318BED68" w14:textId="4961B162" w:rsidR="00F535F8" w:rsidRDefault="00F535F8">
      <w:pPr>
        <w:rPr>
          <w:rFonts w:ascii="Jura" w:hAnsi="Jura"/>
          <w:b/>
          <w:sz w:val="28"/>
          <w:szCs w:val="28"/>
          <w:u w:val="single"/>
        </w:rPr>
      </w:pPr>
    </w:p>
    <w:p w14:paraId="66DFC147" w14:textId="408E43FD" w:rsidR="000C13FC" w:rsidRDefault="000C13FC" w:rsidP="0015067A">
      <w:pPr>
        <w:jc w:val="center"/>
        <w:rPr>
          <w:rFonts w:ascii="Jura" w:hAnsi="Jura"/>
          <w:b/>
          <w:sz w:val="28"/>
          <w:szCs w:val="28"/>
          <w:u w:val="single"/>
        </w:rPr>
      </w:pPr>
    </w:p>
    <w:p w14:paraId="5FD9A888" w14:textId="4EF6A333" w:rsidR="004B0FCA" w:rsidRPr="007A7617" w:rsidRDefault="004B0FCA" w:rsidP="004B0FCA">
      <w:pPr>
        <w:jc w:val="center"/>
        <w:rPr>
          <w:rFonts w:ascii="Jura" w:hAnsi="Jura"/>
          <w:b/>
          <w:sz w:val="28"/>
          <w:szCs w:val="28"/>
          <w:u w:val="single"/>
        </w:rPr>
      </w:pPr>
      <w:r w:rsidRPr="007A7617">
        <w:rPr>
          <w:rFonts w:ascii="Jura" w:hAnsi="Jura"/>
          <w:b/>
          <w:sz w:val="28"/>
          <w:szCs w:val="28"/>
          <w:u w:val="single"/>
        </w:rPr>
        <w:t>ВОЗРАСТНЫЕ КАТЕГОРИИ:</w:t>
      </w:r>
    </w:p>
    <w:p w14:paraId="3C236138" w14:textId="77777777" w:rsidR="004B0FCA" w:rsidRPr="00B119E1" w:rsidRDefault="004B0FCA" w:rsidP="004B0FCA">
      <w:pPr>
        <w:pStyle w:val="a3"/>
        <w:numPr>
          <w:ilvl w:val="0"/>
          <w:numId w:val="3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До 5 лет – Бэби</w:t>
      </w:r>
    </w:p>
    <w:p w14:paraId="345565D4" w14:textId="77777777" w:rsidR="004B0FCA" w:rsidRPr="00B119E1" w:rsidRDefault="004B0FCA" w:rsidP="004B0FCA">
      <w:pPr>
        <w:pStyle w:val="a3"/>
        <w:numPr>
          <w:ilvl w:val="0"/>
          <w:numId w:val="3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6-7 лет - младшая возрастная категория</w:t>
      </w:r>
    </w:p>
    <w:p w14:paraId="4B30509B" w14:textId="77777777" w:rsidR="004B0FCA" w:rsidRPr="00B119E1" w:rsidRDefault="004B0FCA" w:rsidP="004B0FCA">
      <w:pPr>
        <w:pStyle w:val="a3"/>
        <w:numPr>
          <w:ilvl w:val="0"/>
          <w:numId w:val="3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8-10 лет - средняя возрастная категория</w:t>
      </w:r>
    </w:p>
    <w:p w14:paraId="179114F1" w14:textId="77777777" w:rsidR="004B0FCA" w:rsidRPr="00B119E1" w:rsidRDefault="004B0FCA" w:rsidP="004B0FCA">
      <w:pPr>
        <w:pStyle w:val="a3"/>
        <w:numPr>
          <w:ilvl w:val="0"/>
          <w:numId w:val="3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11-13 лет - старшая возрастная категория</w:t>
      </w:r>
    </w:p>
    <w:p w14:paraId="33DD11BB" w14:textId="77777777" w:rsidR="004B0FCA" w:rsidRPr="00B119E1" w:rsidRDefault="004B0FCA" w:rsidP="004B0FCA">
      <w:pPr>
        <w:pStyle w:val="a3"/>
        <w:numPr>
          <w:ilvl w:val="0"/>
          <w:numId w:val="3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14-17 лет – подростковая возрастная категория</w:t>
      </w:r>
    </w:p>
    <w:p w14:paraId="42FE04E8" w14:textId="77777777" w:rsidR="004B0FCA" w:rsidRPr="00B119E1" w:rsidRDefault="004B0FCA" w:rsidP="004B0FCA">
      <w:pPr>
        <w:pStyle w:val="a3"/>
        <w:numPr>
          <w:ilvl w:val="0"/>
          <w:numId w:val="3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18 лет и старше - взрослая возрастная категория</w:t>
      </w:r>
    </w:p>
    <w:p w14:paraId="260F072F" w14:textId="77777777" w:rsidR="004B0FCA" w:rsidRPr="00B119E1" w:rsidRDefault="004B0FCA" w:rsidP="004B0FCA">
      <w:pPr>
        <w:pStyle w:val="a3"/>
        <w:numPr>
          <w:ilvl w:val="0"/>
          <w:numId w:val="3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Смешанная возрастная категория</w:t>
      </w:r>
    </w:p>
    <w:p w14:paraId="299353D1" w14:textId="77777777" w:rsidR="004B0FCA" w:rsidRPr="00EC1304" w:rsidRDefault="004B0FCA" w:rsidP="004B0FCA">
      <w:p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 xml:space="preserve">Полный возраст участников определяется на день проведения конкурса (несоответствие возрастной группе может составлять не более 30% от общего количества). </w:t>
      </w:r>
    </w:p>
    <w:p w14:paraId="1403462E" w14:textId="77777777" w:rsidR="004B0FCA" w:rsidRPr="00B119E1" w:rsidRDefault="004B0FCA" w:rsidP="004B0FCA">
      <w:pPr>
        <w:jc w:val="center"/>
        <w:rPr>
          <w:rFonts w:ascii="Jura" w:hAnsi="Jura"/>
          <w:b/>
          <w:sz w:val="28"/>
          <w:szCs w:val="28"/>
        </w:rPr>
      </w:pPr>
      <w:r w:rsidRPr="00B119E1">
        <w:rPr>
          <w:rFonts w:ascii="Jura" w:hAnsi="Jura"/>
          <w:b/>
          <w:sz w:val="28"/>
          <w:szCs w:val="28"/>
        </w:rPr>
        <w:t>НОМИНАЦИИ КОНКУРСА:</w:t>
      </w:r>
    </w:p>
    <w:p w14:paraId="5CA8109A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 w:rsidRPr="00DA7336">
        <w:rPr>
          <w:rFonts w:ascii="Jura" w:hAnsi="Jura"/>
          <w:sz w:val="28"/>
          <w:szCs w:val="28"/>
        </w:rPr>
        <w:t>Дебют (дети, которые впервые выходят на сцену с заявленным номером)</w:t>
      </w:r>
    </w:p>
    <w:p w14:paraId="3691BF22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Классический танец</w:t>
      </w:r>
    </w:p>
    <w:p w14:paraId="105E575E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proofErr w:type="spellStart"/>
      <w:r>
        <w:rPr>
          <w:rFonts w:ascii="Jura" w:hAnsi="Jura"/>
          <w:sz w:val="28"/>
          <w:szCs w:val="28"/>
        </w:rPr>
        <w:t>Демиклассика</w:t>
      </w:r>
      <w:proofErr w:type="spellEnd"/>
    </w:p>
    <w:p w14:paraId="0E4A66BA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Народный танец</w:t>
      </w:r>
    </w:p>
    <w:p w14:paraId="57539C2D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Танцевальное шоу</w:t>
      </w:r>
    </w:p>
    <w:p w14:paraId="3D9B4370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Стилизация народного танца</w:t>
      </w:r>
    </w:p>
    <w:p w14:paraId="0876F868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Танцы народов мира</w:t>
      </w:r>
    </w:p>
    <w:p w14:paraId="572463A7" w14:textId="77777777" w:rsidR="004B0FCA" w:rsidRPr="00B119E1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proofErr w:type="spellStart"/>
      <w:r w:rsidRPr="00B119E1">
        <w:rPr>
          <w:rFonts w:ascii="Jura" w:hAnsi="Jura"/>
          <w:sz w:val="28"/>
          <w:szCs w:val="28"/>
        </w:rPr>
        <w:t>Эстрадно</w:t>
      </w:r>
      <w:proofErr w:type="spellEnd"/>
      <w:r w:rsidRPr="00B119E1">
        <w:rPr>
          <w:rFonts w:ascii="Jura" w:hAnsi="Jura"/>
          <w:sz w:val="28"/>
          <w:szCs w:val="28"/>
        </w:rPr>
        <w:t xml:space="preserve">–спортивный танец </w:t>
      </w:r>
      <w:r>
        <w:rPr>
          <w:rFonts w:ascii="Jura" w:hAnsi="Jura"/>
          <w:sz w:val="28"/>
          <w:szCs w:val="28"/>
        </w:rPr>
        <w:t>(</w:t>
      </w:r>
      <w:r w:rsidRPr="00B119E1">
        <w:rPr>
          <w:rFonts w:ascii="Jura" w:hAnsi="Jura"/>
          <w:sz w:val="28"/>
          <w:szCs w:val="28"/>
        </w:rPr>
        <w:t>сочетание хореографии, акробатики, гимнастики</w:t>
      </w:r>
      <w:r>
        <w:rPr>
          <w:rFonts w:ascii="Jura" w:hAnsi="Jura"/>
          <w:sz w:val="28"/>
          <w:szCs w:val="28"/>
        </w:rPr>
        <w:t>)</w:t>
      </w:r>
    </w:p>
    <w:p w14:paraId="2A0FEE83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Эстрадный танец.</w:t>
      </w:r>
    </w:p>
    <w:p w14:paraId="403DE032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Современный танец</w:t>
      </w:r>
    </w:p>
    <w:p w14:paraId="20CEB861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Уличный танец</w:t>
      </w:r>
    </w:p>
    <w:p w14:paraId="35842F64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Детский танец</w:t>
      </w:r>
    </w:p>
    <w:p w14:paraId="2B1AD41D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Бальные танцы</w:t>
      </w:r>
    </w:p>
    <w:p w14:paraId="3F482CA2" w14:textId="77777777" w:rsidR="004B0FCA" w:rsidRPr="00B119E1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proofErr w:type="spellStart"/>
      <w:r w:rsidRPr="00B119E1">
        <w:rPr>
          <w:rFonts w:ascii="Jura" w:hAnsi="Jura"/>
          <w:sz w:val="28"/>
          <w:szCs w:val="28"/>
        </w:rPr>
        <w:t>Чирлидинг</w:t>
      </w:r>
      <w:proofErr w:type="spellEnd"/>
    </w:p>
    <w:p w14:paraId="4EE5235C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Цирковое искусство</w:t>
      </w:r>
    </w:p>
    <w:p w14:paraId="478A5876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Хореографический спектакль</w:t>
      </w:r>
    </w:p>
    <w:p w14:paraId="2170911E" w14:textId="77777777" w:rsidR="004B0FCA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 xml:space="preserve"> </w:t>
      </w:r>
      <w:proofErr w:type="spellStart"/>
      <w:r>
        <w:rPr>
          <w:rFonts w:ascii="Jura" w:hAnsi="Jura"/>
          <w:sz w:val="28"/>
          <w:szCs w:val="28"/>
        </w:rPr>
        <w:t>B</w:t>
      </w:r>
      <w:r w:rsidRPr="00105EB6">
        <w:rPr>
          <w:rFonts w:ascii="Jura" w:hAnsi="Jura"/>
          <w:sz w:val="28"/>
          <w:szCs w:val="28"/>
        </w:rPr>
        <w:t>elly</w:t>
      </w:r>
      <w:proofErr w:type="spellEnd"/>
      <w:r w:rsidRPr="00105EB6">
        <w:rPr>
          <w:rFonts w:ascii="Jura" w:hAnsi="Jura"/>
          <w:sz w:val="28"/>
          <w:szCs w:val="28"/>
        </w:rPr>
        <w:t xml:space="preserve"> </w:t>
      </w:r>
      <w:proofErr w:type="spellStart"/>
      <w:r w:rsidRPr="00105EB6">
        <w:rPr>
          <w:rFonts w:ascii="Jura" w:hAnsi="Jura"/>
          <w:sz w:val="28"/>
          <w:szCs w:val="28"/>
        </w:rPr>
        <w:t>dance</w:t>
      </w:r>
      <w:proofErr w:type="spellEnd"/>
    </w:p>
    <w:p w14:paraId="767BF51A" w14:textId="77777777" w:rsidR="004B0FCA" w:rsidRPr="00740A3B" w:rsidRDefault="004B0FCA" w:rsidP="004B0FCA">
      <w:pPr>
        <w:pStyle w:val="a3"/>
        <w:numPr>
          <w:ilvl w:val="0"/>
          <w:numId w:val="6"/>
        </w:numPr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Лучшая балетмейстерская работа</w:t>
      </w:r>
    </w:p>
    <w:p w14:paraId="0C76D20C" w14:textId="77777777" w:rsidR="004B0FCA" w:rsidRPr="00740A3B" w:rsidRDefault="004B0FCA" w:rsidP="004B0FCA">
      <w:pPr>
        <w:ind w:firstLine="708"/>
        <w:jc w:val="center"/>
        <w:rPr>
          <w:rFonts w:ascii="Jura" w:hAnsi="Jura"/>
          <w:b/>
          <w:sz w:val="28"/>
          <w:szCs w:val="28"/>
          <w:u w:val="single"/>
        </w:rPr>
      </w:pPr>
      <w:r w:rsidRPr="00740A3B">
        <w:rPr>
          <w:rFonts w:ascii="Jura" w:hAnsi="Jura"/>
          <w:b/>
          <w:sz w:val="28"/>
          <w:szCs w:val="28"/>
          <w:u w:val="single"/>
        </w:rPr>
        <w:t>КОНКУРСНАЯ ПРОГРАММА:</w:t>
      </w:r>
    </w:p>
    <w:p w14:paraId="4564C38B" w14:textId="77777777" w:rsidR="004B0FCA" w:rsidRPr="00B119E1" w:rsidRDefault="004B0FCA" w:rsidP="004B0FCA">
      <w:pPr>
        <w:pStyle w:val="a3"/>
        <w:numPr>
          <w:ilvl w:val="0"/>
          <w:numId w:val="7"/>
        </w:numPr>
        <w:ind w:left="0"/>
        <w:jc w:val="both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lastRenderedPageBreak/>
        <w:t>Конкурсные выступления организуются по определённому графику по возрастным группам от младших к старшим.</w:t>
      </w:r>
    </w:p>
    <w:p w14:paraId="45AE7347" w14:textId="77777777" w:rsidR="004B0FCA" w:rsidRPr="00B119E1" w:rsidRDefault="004B0FCA" w:rsidP="004B0FCA">
      <w:pPr>
        <w:pStyle w:val="a3"/>
        <w:numPr>
          <w:ilvl w:val="0"/>
          <w:numId w:val="7"/>
        </w:numPr>
        <w:ind w:left="0"/>
        <w:jc w:val="both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 xml:space="preserve">В конкурсной программе каждый коллектив, кроме категории СОЛО, могут предоставить </w:t>
      </w:r>
      <w:r>
        <w:rPr>
          <w:rFonts w:ascii="Jura" w:hAnsi="Jura"/>
          <w:sz w:val="28"/>
          <w:szCs w:val="28"/>
        </w:rPr>
        <w:t xml:space="preserve">1 или </w:t>
      </w:r>
      <w:r w:rsidRPr="00B119E1">
        <w:rPr>
          <w:rFonts w:ascii="Jura" w:hAnsi="Jura"/>
          <w:sz w:val="28"/>
          <w:szCs w:val="28"/>
        </w:rPr>
        <w:t xml:space="preserve">2 танцевальных номера, общей продолжительностью не более 8 минут. </w:t>
      </w:r>
    </w:p>
    <w:p w14:paraId="50894515" w14:textId="77777777" w:rsidR="004B0FCA" w:rsidRDefault="004B0FCA" w:rsidP="004B0FCA">
      <w:pPr>
        <w:pStyle w:val="a3"/>
        <w:numPr>
          <w:ilvl w:val="0"/>
          <w:numId w:val="7"/>
        </w:numPr>
        <w:ind w:left="0"/>
        <w:jc w:val="both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Солисты – 1 номер (продолжительностью до 4 минут)!.</w:t>
      </w:r>
    </w:p>
    <w:p w14:paraId="3D2C0BBF" w14:textId="77777777" w:rsidR="004B0FCA" w:rsidRDefault="004B0FCA" w:rsidP="004B0FCA">
      <w:pPr>
        <w:pStyle w:val="a3"/>
        <w:numPr>
          <w:ilvl w:val="0"/>
          <w:numId w:val="7"/>
        </w:numPr>
        <w:ind w:left="0"/>
        <w:jc w:val="both"/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Хореографический спектакль – не более 20 минут</w:t>
      </w:r>
    </w:p>
    <w:p w14:paraId="5DCB8569" w14:textId="77777777" w:rsidR="004B0FCA" w:rsidRPr="00B119E1" w:rsidRDefault="004B0FCA" w:rsidP="004B0FCA">
      <w:pPr>
        <w:pStyle w:val="a3"/>
        <w:ind w:left="0"/>
        <w:jc w:val="both"/>
        <w:rPr>
          <w:rFonts w:ascii="Jura" w:hAnsi="Jura"/>
          <w:sz w:val="28"/>
          <w:szCs w:val="28"/>
        </w:rPr>
      </w:pPr>
      <w:r w:rsidRPr="00EC1304">
        <w:rPr>
          <w:rFonts w:ascii="Jura" w:hAnsi="Jura"/>
          <w:sz w:val="28"/>
          <w:szCs w:val="28"/>
        </w:rPr>
        <w:t>При превышении указанного временного лимита жюри имеет право остановить выступление</w:t>
      </w:r>
      <w:r>
        <w:rPr>
          <w:rFonts w:ascii="Jura" w:hAnsi="Jura"/>
          <w:sz w:val="28"/>
          <w:szCs w:val="28"/>
        </w:rPr>
        <w:t>.</w:t>
      </w:r>
    </w:p>
    <w:p w14:paraId="63CA03FB" w14:textId="77777777" w:rsidR="004B0FCA" w:rsidRDefault="004B0FCA" w:rsidP="004B0FCA">
      <w:pPr>
        <w:rPr>
          <w:rFonts w:ascii="Jura" w:hAnsi="Jura"/>
          <w:b/>
          <w:sz w:val="28"/>
          <w:szCs w:val="28"/>
          <w:u w:val="single"/>
        </w:rPr>
      </w:pPr>
      <w:r>
        <w:rPr>
          <w:rFonts w:ascii="Jura" w:hAnsi="Jura"/>
          <w:b/>
          <w:sz w:val="28"/>
          <w:szCs w:val="28"/>
          <w:u w:val="single"/>
        </w:rPr>
        <w:br w:type="page"/>
      </w:r>
    </w:p>
    <w:p w14:paraId="5807912B" w14:textId="77777777" w:rsidR="004B0FCA" w:rsidRPr="00740A3B" w:rsidRDefault="004B0FCA" w:rsidP="004B0FCA">
      <w:pPr>
        <w:ind w:firstLine="708"/>
        <w:jc w:val="center"/>
        <w:rPr>
          <w:rFonts w:ascii="Jura" w:hAnsi="Jura"/>
          <w:b/>
          <w:sz w:val="28"/>
          <w:szCs w:val="28"/>
          <w:u w:val="single"/>
        </w:rPr>
      </w:pPr>
      <w:r w:rsidRPr="00740A3B">
        <w:rPr>
          <w:rFonts w:ascii="Jura" w:hAnsi="Jura"/>
          <w:b/>
          <w:sz w:val="28"/>
          <w:szCs w:val="28"/>
          <w:u w:val="single"/>
        </w:rPr>
        <w:lastRenderedPageBreak/>
        <w:t>ОЦЕНКА ВЫСТУПЛЕНИЙ:</w:t>
      </w:r>
    </w:p>
    <w:p w14:paraId="3559086C" w14:textId="77777777" w:rsidR="004B0FCA" w:rsidRPr="00B119E1" w:rsidRDefault="004B0FCA" w:rsidP="004B0FCA">
      <w:pPr>
        <w:ind w:firstLine="708"/>
        <w:rPr>
          <w:rFonts w:ascii="Jura" w:hAnsi="Jura"/>
          <w:sz w:val="28"/>
          <w:szCs w:val="28"/>
        </w:rPr>
      </w:pPr>
      <w:r w:rsidRPr="00B119E1">
        <w:rPr>
          <w:rFonts w:ascii="Jura" w:hAnsi="Jura"/>
          <w:b/>
          <w:sz w:val="28"/>
          <w:szCs w:val="28"/>
        </w:rPr>
        <w:t>Оценивается</w:t>
      </w:r>
      <w:r w:rsidRPr="00B119E1">
        <w:rPr>
          <w:rFonts w:ascii="Jura" w:hAnsi="Jura"/>
          <w:sz w:val="28"/>
          <w:szCs w:val="28"/>
        </w:rPr>
        <w:t>: оригинальность номера, исполнительское мастерство, пластика, не традиционность балетмейстерского решения, выразительные средства, сочетание музыки, хореографии, костюм.</w:t>
      </w:r>
    </w:p>
    <w:p w14:paraId="33A4DCFE" w14:textId="77777777" w:rsidR="004B0FCA" w:rsidRPr="00B119E1" w:rsidRDefault="004B0FCA" w:rsidP="004B0FCA">
      <w:pPr>
        <w:ind w:firstLine="708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 xml:space="preserve">Члены жюри оценивают номера по 10-ти бальной системе, по </w:t>
      </w:r>
      <w:r>
        <w:rPr>
          <w:rFonts w:ascii="Jura" w:hAnsi="Jura"/>
          <w:sz w:val="28"/>
          <w:szCs w:val="28"/>
        </w:rPr>
        <w:t xml:space="preserve">среднему </w:t>
      </w:r>
      <w:r w:rsidRPr="00B119E1">
        <w:rPr>
          <w:rFonts w:ascii="Jura" w:hAnsi="Jura"/>
          <w:sz w:val="28"/>
          <w:szCs w:val="28"/>
        </w:rPr>
        <w:t>количеству набранных баллов конкурсантам</w:t>
      </w:r>
      <w:r>
        <w:rPr>
          <w:rFonts w:ascii="Jura" w:hAnsi="Jura"/>
          <w:sz w:val="28"/>
          <w:szCs w:val="28"/>
        </w:rPr>
        <w:t xml:space="preserve"> в одной номинации</w:t>
      </w:r>
      <w:r w:rsidRPr="00B119E1">
        <w:rPr>
          <w:rFonts w:ascii="Jura" w:hAnsi="Jura"/>
          <w:sz w:val="28"/>
          <w:szCs w:val="28"/>
        </w:rPr>
        <w:t xml:space="preserve"> присуждается звания:</w:t>
      </w:r>
    </w:p>
    <w:p w14:paraId="56BEDA3C" w14:textId="77777777" w:rsidR="004B0FCA" w:rsidRPr="00B119E1" w:rsidRDefault="004B0FCA" w:rsidP="004B0FCA">
      <w:p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- Дипломант 3 степени;</w:t>
      </w:r>
    </w:p>
    <w:p w14:paraId="72C70117" w14:textId="77777777" w:rsidR="004B0FCA" w:rsidRPr="00B119E1" w:rsidRDefault="004B0FCA" w:rsidP="004B0FCA">
      <w:p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- Дипломант 2 степени;</w:t>
      </w:r>
    </w:p>
    <w:p w14:paraId="5781D2A1" w14:textId="77777777" w:rsidR="004B0FCA" w:rsidRPr="00B119E1" w:rsidRDefault="004B0FCA" w:rsidP="004B0FCA">
      <w:p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- Дипломант 1 степени;</w:t>
      </w:r>
    </w:p>
    <w:p w14:paraId="2A7A4D52" w14:textId="77777777" w:rsidR="004B0FCA" w:rsidRPr="00B119E1" w:rsidRDefault="004B0FCA" w:rsidP="004B0FCA">
      <w:p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- Лауреат 3 степени;</w:t>
      </w:r>
    </w:p>
    <w:p w14:paraId="30F50CAB" w14:textId="77777777" w:rsidR="004B0FCA" w:rsidRPr="00B119E1" w:rsidRDefault="004B0FCA" w:rsidP="004B0FCA">
      <w:p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- Лауреат 2 степени;</w:t>
      </w:r>
    </w:p>
    <w:p w14:paraId="43F3D9B5" w14:textId="77777777" w:rsidR="004B0FCA" w:rsidRPr="00B119E1" w:rsidRDefault="004B0FCA" w:rsidP="004B0FCA">
      <w:p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- Лауреат 1 степени;</w:t>
      </w:r>
    </w:p>
    <w:p w14:paraId="7CF3C992" w14:textId="77777777" w:rsidR="004B0FCA" w:rsidRPr="00B119E1" w:rsidRDefault="004B0FCA" w:rsidP="004B0FCA">
      <w:pPr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- Гран-При.</w:t>
      </w:r>
    </w:p>
    <w:p w14:paraId="2F88D78F" w14:textId="77777777" w:rsidR="004B0FCA" w:rsidRPr="00740A3B" w:rsidRDefault="004B0FCA" w:rsidP="004B0FCA">
      <w:pPr>
        <w:jc w:val="center"/>
        <w:rPr>
          <w:rFonts w:ascii="Jura" w:hAnsi="Jura"/>
          <w:b/>
          <w:sz w:val="28"/>
          <w:szCs w:val="28"/>
          <w:u w:val="single"/>
        </w:rPr>
      </w:pPr>
      <w:r>
        <w:rPr>
          <w:rFonts w:ascii="Jura" w:hAnsi="Jura"/>
          <w:b/>
          <w:sz w:val="28"/>
          <w:szCs w:val="28"/>
          <w:u w:val="single"/>
        </w:rPr>
        <w:t>НАГРАЖДЕНИЕ</w:t>
      </w:r>
      <w:r w:rsidRPr="00740A3B">
        <w:rPr>
          <w:rFonts w:ascii="Jura" w:hAnsi="Jura"/>
          <w:b/>
          <w:sz w:val="28"/>
          <w:szCs w:val="28"/>
          <w:u w:val="single"/>
        </w:rPr>
        <w:t>:</w:t>
      </w:r>
    </w:p>
    <w:p w14:paraId="2FC2439F" w14:textId="60492534" w:rsidR="004B0FCA" w:rsidRPr="005C73C5" w:rsidRDefault="004B0FCA" w:rsidP="004B0FCA">
      <w:pPr>
        <w:pStyle w:val="a3"/>
        <w:numPr>
          <w:ilvl w:val="0"/>
          <w:numId w:val="9"/>
        </w:numPr>
        <w:ind w:left="567" w:hanging="567"/>
        <w:jc w:val="both"/>
        <w:rPr>
          <w:rFonts w:ascii="Jura" w:hAnsi="Jura"/>
          <w:sz w:val="28"/>
          <w:szCs w:val="28"/>
        </w:rPr>
      </w:pPr>
      <w:r w:rsidRPr="005C73C5">
        <w:rPr>
          <w:rFonts w:ascii="Jura" w:hAnsi="Jura"/>
          <w:sz w:val="28"/>
          <w:szCs w:val="28"/>
        </w:rPr>
        <w:t>Гран-При может не присуждаться в той или иной номинации. По усмотрению жюри Гран-При может быть присвоен двум и более обладателям звания «Лауреата» 1-й степени</w:t>
      </w:r>
      <w:r w:rsidR="009F4AE5" w:rsidRPr="009F4AE5">
        <w:rPr>
          <w:rFonts w:ascii="Jura" w:hAnsi="Jura"/>
          <w:sz w:val="28"/>
          <w:szCs w:val="28"/>
        </w:rPr>
        <w:t xml:space="preserve"> </w:t>
      </w:r>
      <w:r w:rsidR="009F4AE5">
        <w:rPr>
          <w:rFonts w:ascii="Jura" w:hAnsi="Jura"/>
          <w:sz w:val="28"/>
          <w:szCs w:val="28"/>
        </w:rPr>
        <w:t xml:space="preserve">или выбран какой-то </w:t>
      </w:r>
      <w:r w:rsidR="00A179C3">
        <w:rPr>
          <w:rFonts w:ascii="Jura" w:hAnsi="Jura"/>
          <w:sz w:val="28"/>
          <w:szCs w:val="28"/>
        </w:rPr>
        <w:t>определённый номер по мнению жюри</w:t>
      </w:r>
      <w:r w:rsidRPr="005C73C5">
        <w:rPr>
          <w:rFonts w:ascii="Jura" w:hAnsi="Jura"/>
          <w:sz w:val="28"/>
          <w:szCs w:val="28"/>
        </w:rPr>
        <w:t>. При отсутствии достойных претендентов Гран-При и призовые места не присуждаются. Так же по решению жюри Гран-При может быть разделен между несколькими коллективами;</w:t>
      </w:r>
    </w:p>
    <w:p w14:paraId="4AA8E6DB" w14:textId="77777777" w:rsidR="004B0FCA" w:rsidRDefault="004B0FCA" w:rsidP="004B0FCA">
      <w:pPr>
        <w:pStyle w:val="a3"/>
        <w:numPr>
          <w:ilvl w:val="0"/>
          <w:numId w:val="9"/>
        </w:numPr>
        <w:ind w:left="567" w:hanging="567"/>
        <w:jc w:val="both"/>
        <w:rPr>
          <w:rFonts w:ascii="Jura" w:hAnsi="Jura"/>
          <w:sz w:val="28"/>
          <w:szCs w:val="28"/>
        </w:rPr>
      </w:pPr>
      <w:r w:rsidRPr="00FC42AD">
        <w:rPr>
          <w:rFonts w:ascii="Jura" w:hAnsi="Jura"/>
          <w:sz w:val="28"/>
          <w:szCs w:val="28"/>
        </w:rPr>
        <w:t xml:space="preserve">Решение жюри не обсуждается, обжалованию и пересмотру не подлежит. </w:t>
      </w:r>
      <w:r>
        <w:rPr>
          <w:rFonts w:ascii="Jura" w:hAnsi="Jura"/>
          <w:sz w:val="28"/>
          <w:szCs w:val="28"/>
        </w:rPr>
        <w:t>Протоколы</w:t>
      </w:r>
      <w:r w:rsidRPr="00FC42AD">
        <w:rPr>
          <w:rFonts w:ascii="Jura" w:hAnsi="Jura"/>
          <w:sz w:val="28"/>
          <w:szCs w:val="28"/>
        </w:rPr>
        <w:t xml:space="preserve"> членов жюри конфиденциальны, демонстрации или выдаче не подлежат.</w:t>
      </w:r>
    </w:p>
    <w:p w14:paraId="4CAD2CF6" w14:textId="77777777" w:rsidR="004B0FCA" w:rsidRDefault="004B0FCA" w:rsidP="004B0FCA">
      <w:pPr>
        <w:pStyle w:val="a3"/>
        <w:numPr>
          <w:ilvl w:val="0"/>
          <w:numId w:val="9"/>
        </w:numPr>
        <w:ind w:left="567" w:hanging="567"/>
        <w:jc w:val="both"/>
        <w:rPr>
          <w:rFonts w:ascii="Jura" w:hAnsi="Jura"/>
          <w:sz w:val="28"/>
          <w:szCs w:val="28"/>
        </w:rPr>
      </w:pPr>
      <w:r w:rsidRPr="005C73C5">
        <w:rPr>
          <w:rFonts w:ascii="Jura" w:hAnsi="Jura"/>
          <w:sz w:val="28"/>
          <w:szCs w:val="28"/>
        </w:rPr>
        <w:t>Жюри может присуждать дополнительные награды за: «оригинальность номера», «лучший костюм», «артистизм».</w:t>
      </w:r>
    </w:p>
    <w:p w14:paraId="2AA2A532" w14:textId="77777777" w:rsidR="004B0FCA" w:rsidRDefault="004B0FCA" w:rsidP="004B0FCA">
      <w:pPr>
        <w:pStyle w:val="a3"/>
        <w:numPr>
          <w:ilvl w:val="0"/>
          <w:numId w:val="9"/>
        </w:numPr>
        <w:ind w:left="567" w:hanging="567"/>
        <w:jc w:val="both"/>
        <w:rPr>
          <w:rFonts w:ascii="Jura" w:hAnsi="Jura"/>
          <w:sz w:val="28"/>
          <w:szCs w:val="28"/>
        </w:rPr>
      </w:pPr>
      <w:r w:rsidRPr="00FC42AD">
        <w:rPr>
          <w:rFonts w:ascii="Jura" w:hAnsi="Jura"/>
          <w:sz w:val="28"/>
          <w:szCs w:val="28"/>
        </w:rPr>
        <w:t>Все руководители получают благодарственное письмо, если необходимо сделать письмо на имя руководителя учреждения об этом необходимо известить оргкомитет не позднее, чем за 2 недели до даты проведения конкурса.</w:t>
      </w:r>
    </w:p>
    <w:p w14:paraId="3CA8421C" w14:textId="77777777" w:rsidR="004B0FCA" w:rsidRPr="00FC42AD" w:rsidRDefault="004B0FCA" w:rsidP="004B0FCA">
      <w:pPr>
        <w:pStyle w:val="a3"/>
        <w:numPr>
          <w:ilvl w:val="0"/>
          <w:numId w:val="9"/>
        </w:numPr>
        <w:ind w:left="567" w:hanging="567"/>
        <w:jc w:val="both"/>
        <w:rPr>
          <w:rFonts w:ascii="Jura" w:hAnsi="Jura"/>
          <w:sz w:val="28"/>
          <w:szCs w:val="28"/>
        </w:rPr>
      </w:pPr>
      <w:r w:rsidRPr="00FC42AD">
        <w:rPr>
          <w:rFonts w:ascii="Jura" w:hAnsi="Jura"/>
          <w:sz w:val="28"/>
          <w:szCs w:val="28"/>
        </w:rPr>
        <w:t xml:space="preserve">Сведения об участниках фестиваля-конкурса (включая фамилию, имя участника, ФИО художественного руководителя, название учебного заведение) заносятся в дипломы «Лауреатов», «Дипломантов», благодарственные письма на основании Заявки. В случае обнаружения ошибки или неточности, допущенной лицом, подавшим Заявку на участие, перепечатка указанных документов осуществляется в индивидуальном порядке на основании письменного заявления участника или его руководителя (по электронному адресу: </w:t>
      </w:r>
      <w:hyperlink r:id="rId7" w:history="1">
        <w:r w:rsidRPr="00FC42AD">
          <w:rPr>
            <w:rStyle w:val="a9"/>
            <w:rFonts w:ascii="Jura" w:hAnsi="Jura"/>
            <w:sz w:val="28"/>
            <w:szCs w:val="28"/>
            <w:lang w:val="en-US"/>
          </w:rPr>
          <w:t>fest</w:t>
        </w:r>
        <w:r w:rsidRPr="00FC42AD">
          <w:rPr>
            <w:rStyle w:val="a9"/>
            <w:rFonts w:ascii="Jura" w:hAnsi="Jura"/>
            <w:sz w:val="28"/>
            <w:szCs w:val="28"/>
          </w:rPr>
          <w:t>.</w:t>
        </w:r>
        <w:r w:rsidRPr="00FC42AD">
          <w:rPr>
            <w:rStyle w:val="a9"/>
            <w:rFonts w:ascii="Jura" w:hAnsi="Jura"/>
            <w:sz w:val="28"/>
            <w:szCs w:val="28"/>
            <w:lang w:val="en-US"/>
          </w:rPr>
          <w:t>mydream</w:t>
        </w:r>
        <w:r w:rsidRPr="00FC42AD">
          <w:rPr>
            <w:rStyle w:val="a9"/>
            <w:rFonts w:ascii="Jura" w:hAnsi="Jura"/>
            <w:sz w:val="28"/>
            <w:szCs w:val="28"/>
          </w:rPr>
          <w:t>@</w:t>
        </w:r>
        <w:r w:rsidRPr="00FC42AD">
          <w:rPr>
            <w:rStyle w:val="a9"/>
            <w:rFonts w:ascii="Jura" w:hAnsi="Jura"/>
            <w:sz w:val="28"/>
            <w:szCs w:val="28"/>
            <w:lang w:val="en-US"/>
          </w:rPr>
          <w:t>gmail</w:t>
        </w:r>
        <w:r w:rsidRPr="00FC42AD">
          <w:rPr>
            <w:rStyle w:val="a9"/>
            <w:rFonts w:ascii="Jura" w:hAnsi="Jura"/>
            <w:sz w:val="28"/>
            <w:szCs w:val="28"/>
          </w:rPr>
          <w:t>.</w:t>
        </w:r>
        <w:r w:rsidRPr="00FC42AD">
          <w:rPr>
            <w:rStyle w:val="a9"/>
            <w:rFonts w:ascii="Jura" w:hAnsi="Jura"/>
            <w:sz w:val="28"/>
            <w:szCs w:val="28"/>
            <w:lang w:val="en-US"/>
          </w:rPr>
          <w:t>com</w:t>
        </w:r>
      </w:hyperlink>
      <w:r w:rsidRPr="00FC42AD">
        <w:rPr>
          <w:rFonts w:ascii="Jura" w:hAnsi="Jura"/>
          <w:sz w:val="28"/>
          <w:szCs w:val="28"/>
        </w:rPr>
        <w:t xml:space="preserve"> или в </w:t>
      </w:r>
      <w:r w:rsidRPr="00FC42AD">
        <w:rPr>
          <w:rFonts w:ascii="Jura" w:hAnsi="Jura"/>
          <w:sz w:val="28"/>
          <w:szCs w:val="28"/>
          <w:lang w:val="en-US"/>
        </w:rPr>
        <w:t>WhatsApp</w:t>
      </w:r>
      <w:r w:rsidRPr="00FC42AD">
        <w:rPr>
          <w:rFonts w:ascii="Jura" w:hAnsi="Jura"/>
          <w:sz w:val="28"/>
          <w:szCs w:val="28"/>
        </w:rPr>
        <w:t>) не позднее, чем за 4 дня до фестиваля. В другом случае все исправление происходят на следующий день</w:t>
      </w:r>
      <w:r>
        <w:rPr>
          <w:rFonts w:ascii="Jura" w:hAnsi="Jura"/>
          <w:sz w:val="28"/>
          <w:szCs w:val="28"/>
        </w:rPr>
        <w:t xml:space="preserve"> после</w:t>
      </w:r>
      <w:r w:rsidRPr="00FC42AD">
        <w:rPr>
          <w:rFonts w:ascii="Jura" w:hAnsi="Jura"/>
          <w:sz w:val="28"/>
          <w:szCs w:val="28"/>
        </w:rPr>
        <w:t xml:space="preserve"> завершения фестиваля и </w:t>
      </w:r>
      <w:r w:rsidRPr="00FC42AD">
        <w:rPr>
          <w:rFonts w:ascii="Jura" w:hAnsi="Jura"/>
          <w:sz w:val="28"/>
          <w:szCs w:val="28"/>
        </w:rPr>
        <w:lastRenderedPageBreak/>
        <w:t>отправляется почтой России. Все расходы при этом несет участник фестиваля-конкурса.</w:t>
      </w:r>
    </w:p>
    <w:p w14:paraId="1DFD08EF" w14:textId="77777777" w:rsidR="004B0FCA" w:rsidRDefault="004B0FCA" w:rsidP="004B0FCA">
      <w:pPr>
        <w:jc w:val="center"/>
        <w:rPr>
          <w:rFonts w:ascii="Jura" w:hAnsi="Jura"/>
          <w:b/>
          <w:sz w:val="28"/>
          <w:szCs w:val="28"/>
          <w:u w:val="single"/>
        </w:rPr>
      </w:pPr>
      <w:r w:rsidRPr="00740A3B">
        <w:rPr>
          <w:rFonts w:ascii="Jura" w:hAnsi="Jura"/>
          <w:b/>
          <w:sz w:val="28"/>
          <w:szCs w:val="28"/>
          <w:u w:val="single"/>
        </w:rPr>
        <w:t>СОСТАВ ЖЮРИ</w:t>
      </w:r>
    </w:p>
    <w:p w14:paraId="0F4C8DB9" w14:textId="77777777" w:rsidR="004B0FCA" w:rsidRPr="00740A3B" w:rsidRDefault="004B0FCA" w:rsidP="004B0FCA">
      <w:pPr>
        <w:jc w:val="center"/>
        <w:rPr>
          <w:rFonts w:ascii="Jura" w:hAnsi="Jura"/>
          <w:b/>
          <w:sz w:val="28"/>
          <w:szCs w:val="28"/>
          <w:u w:val="single"/>
        </w:rPr>
      </w:pPr>
    </w:p>
    <w:p w14:paraId="06E59DF8" w14:textId="77777777" w:rsidR="004B0FCA" w:rsidRPr="00B119E1" w:rsidRDefault="004B0FCA" w:rsidP="004B0FCA">
      <w:pPr>
        <w:ind w:firstLine="708"/>
        <w:jc w:val="both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 xml:space="preserve">Жюри утверждается орг. </w:t>
      </w:r>
      <w:r w:rsidRPr="006D0E2A">
        <w:rPr>
          <w:rFonts w:ascii="Jura" w:hAnsi="Jura"/>
          <w:sz w:val="28"/>
          <w:szCs w:val="28"/>
        </w:rPr>
        <w:t>к</w:t>
      </w:r>
      <w:r w:rsidRPr="00B119E1">
        <w:rPr>
          <w:rFonts w:ascii="Jura" w:hAnsi="Jura"/>
          <w:sz w:val="28"/>
          <w:szCs w:val="28"/>
        </w:rPr>
        <w:t xml:space="preserve">омитетом конкурса. В состав жюри войдут профессиональные деятели культуры, искусства и спорта </w:t>
      </w:r>
      <w:r>
        <w:rPr>
          <w:rFonts w:ascii="Jura" w:hAnsi="Jura"/>
          <w:sz w:val="28"/>
          <w:szCs w:val="28"/>
        </w:rPr>
        <w:t>России</w:t>
      </w:r>
      <w:r w:rsidRPr="00B119E1">
        <w:rPr>
          <w:rFonts w:ascii="Jura" w:hAnsi="Jura"/>
          <w:sz w:val="28"/>
          <w:szCs w:val="28"/>
        </w:rPr>
        <w:t xml:space="preserve">, педагоги и хореографы. Состав жюри не разглашается до момента проведения фестиваля. Решение жюри окончательное и пересмотру </w:t>
      </w:r>
      <w:r>
        <w:rPr>
          <w:rFonts w:ascii="Jura" w:hAnsi="Jura"/>
          <w:sz w:val="28"/>
          <w:szCs w:val="28"/>
        </w:rPr>
        <w:t xml:space="preserve">или апелляции </w:t>
      </w:r>
      <w:r w:rsidRPr="00B119E1">
        <w:rPr>
          <w:rFonts w:ascii="Jura" w:hAnsi="Jura"/>
          <w:sz w:val="28"/>
          <w:szCs w:val="28"/>
        </w:rPr>
        <w:t>не подлежит.</w:t>
      </w:r>
    </w:p>
    <w:p w14:paraId="31E9E991" w14:textId="77777777" w:rsidR="004B0FCA" w:rsidRDefault="004B0FCA" w:rsidP="004B0FCA">
      <w:pPr>
        <w:jc w:val="center"/>
        <w:rPr>
          <w:rFonts w:ascii="Jura" w:hAnsi="Jura"/>
          <w:b/>
          <w:sz w:val="28"/>
          <w:szCs w:val="28"/>
          <w:u w:val="single"/>
        </w:rPr>
      </w:pPr>
    </w:p>
    <w:p w14:paraId="75B23B89" w14:textId="77777777" w:rsidR="004B0FCA" w:rsidRPr="00740A3B" w:rsidRDefault="004B0FCA" w:rsidP="004B0FCA">
      <w:pPr>
        <w:jc w:val="center"/>
        <w:rPr>
          <w:rFonts w:ascii="Jura" w:hAnsi="Jura"/>
          <w:b/>
          <w:sz w:val="28"/>
          <w:szCs w:val="28"/>
          <w:u w:val="single"/>
        </w:rPr>
      </w:pPr>
      <w:r w:rsidRPr="00740A3B">
        <w:rPr>
          <w:rFonts w:ascii="Jura" w:hAnsi="Jura"/>
          <w:b/>
          <w:sz w:val="28"/>
          <w:szCs w:val="28"/>
          <w:u w:val="single"/>
        </w:rPr>
        <w:t>ПОРЯДОК ПРОВЕДЕНИЯ КОНКУРСА:</w:t>
      </w:r>
    </w:p>
    <w:p w14:paraId="51A2EB22" w14:textId="77777777" w:rsidR="004B0FCA" w:rsidRPr="00B119E1" w:rsidRDefault="004B0FCA" w:rsidP="004B0FCA">
      <w:pPr>
        <w:ind w:firstLine="708"/>
        <w:jc w:val="both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Жюри не имеет права разглашать свои решения до официального объявления.</w:t>
      </w:r>
    </w:p>
    <w:p w14:paraId="722354A2" w14:textId="77777777" w:rsidR="004B0FCA" w:rsidRPr="00B119E1" w:rsidRDefault="004B0FCA" w:rsidP="004B0FCA">
      <w:pPr>
        <w:ind w:firstLine="708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Любое нарушение регламента конкурса влечет за собой потерю баллов при оценке выступления коллектива.</w:t>
      </w:r>
    </w:p>
    <w:p w14:paraId="5072D086" w14:textId="77777777" w:rsidR="004B0FCA" w:rsidRPr="00B119E1" w:rsidRDefault="004B0FCA" w:rsidP="004B0FCA">
      <w:pPr>
        <w:ind w:firstLine="708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Жюри не учитывает материальные возможности, социальные принадлежности, национальности и местонахождения</w:t>
      </w:r>
      <w:r>
        <w:rPr>
          <w:rFonts w:ascii="Jura" w:hAnsi="Jura"/>
          <w:sz w:val="28"/>
          <w:szCs w:val="28"/>
        </w:rPr>
        <w:t xml:space="preserve"> </w:t>
      </w:r>
      <w:r w:rsidRPr="00B119E1">
        <w:rPr>
          <w:rFonts w:ascii="Jura" w:hAnsi="Jura"/>
          <w:sz w:val="28"/>
          <w:szCs w:val="28"/>
        </w:rPr>
        <w:t>конкурсантов – только творчество на абсолютно равных условиях.</w:t>
      </w:r>
    </w:p>
    <w:p w14:paraId="5FB68051" w14:textId="77777777" w:rsidR="004B0FCA" w:rsidRPr="00B119E1" w:rsidRDefault="004B0FCA" w:rsidP="004B0FCA">
      <w:pPr>
        <w:ind w:firstLine="708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При оценке конкурсных выступлений световое сопровождение (различные специальные световые эффекты) во внимание не принимается.</w:t>
      </w:r>
    </w:p>
    <w:p w14:paraId="776582E2" w14:textId="77777777" w:rsidR="004B0FCA" w:rsidRPr="00B119E1" w:rsidRDefault="004B0FCA" w:rsidP="004B0FCA">
      <w:pPr>
        <w:ind w:firstLine="708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Оргкомитет не несет ответственности за выставление оценок членами жюри и присуждение звания участникам!</w:t>
      </w:r>
    </w:p>
    <w:p w14:paraId="0C5B01AE" w14:textId="77777777" w:rsidR="004B0FCA" w:rsidRDefault="004B0FCA" w:rsidP="004B0FCA">
      <w:pPr>
        <w:ind w:firstLine="708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Каждый коллектив, имеет право участвовать в двух и более номинациях.</w:t>
      </w:r>
    </w:p>
    <w:p w14:paraId="1A5C2124" w14:textId="77777777" w:rsidR="004B0FCA" w:rsidRPr="00B119E1" w:rsidRDefault="004B0FCA" w:rsidP="004B0FCA">
      <w:pPr>
        <w:ind w:firstLine="708"/>
        <w:rPr>
          <w:rFonts w:ascii="Jura" w:hAnsi="Jura"/>
          <w:sz w:val="28"/>
          <w:szCs w:val="28"/>
        </w:rPr>
      </w:pPr>
      <w:r w:rsidRPr="00757538">
        <w:rPr>
          <w:rFonts w:ascii="Jura" w:hAnsi="Jura"/>
          <w:sz w:val="28"/>
          <w:szCs w:val="28"/>
        </w:rPr>
        <w:t>Ответственность за достоверный выбор возрастной категории солиста или творческого коллектива лежит на лице, подавшем Заявку на участие в фестивале-конкурсе. При выявлении факта предоставления недостоверных сведений относительно возраста конкурсанта Оргкомитетом может быть принято решение о его дисквалификации с последующей аннуляцией результатов выступления.</w:t>
      </w:r>
    </w:p>
    <w:p w14:paraId="5B702D01" w14:textId="77777777" w:rsidR="004B0FCA" w:rsidRPr="00D959EC" w:rsidRDefault="004B0FCA" w:rsidP="004B0FCA">
      <w:pPr>
        <w:ind w:firstLine="708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В случае необходимости оргкомитет оставляет за собой право вносить изменения и дополнения в условия проведения конкурса!!!</w:t>
      </w:r>
    </w:p>
    <w:p w14:paraId="797B71C7" w14:textId="77777777" w:rsidR="004B0FCA" w:rsidRDefault="004B0FCA" w:rsidP="004B0FCA">
      <w:pPr>
        <w:rPr>
          <w:rFonts w:ascii="Jura" w:hAnsi="Jura"/>
          <w:b/>
          <w:sz w:val="28"/>
          <w:szCs w:val="28"/>
          <w:u w:val="single"/>
        </w:rPr>
      </w:pPr>
      <w:r>
        <w:rPr>
          <w:rFonts w:ascii="Jura" w:hAnsi="Jura"/>
          <w:b/>
          <w:sz w:val="28"/>
          <w:szCs w:val="28"/>
          <w:u w:val="single"/>
        </w:rPr>
        <w:br w:type="page"/>
      </w:r>
    </w:p>
    <w:p w14:paraId="0FC8C726" w14:textId="77777777" w:rsidR="004B0FCA" w:rsidRPr="00740A3B" w:rsidRDefault="004B0FCA" w:rsidP="004B0FCA">
      <w:pPr>
        <w:jc w:val="center"/>
        <w:rPr>
          <w:rFonts w:ascii="Jura" w:hAnsi="Jura"/>
          <w:b/>
          <w:sz w:val="28"/>
          <w:szCs w:val="28"/>
          <w:u w:val="single"/>
        </w:rPr>
      </w:pPr>
      <w:r w:rsidRPr="00740A3B">
        <w:rPr>
          <w:rFonts w:ascii="Jura" w:hAnsi="Jura"/>
          <w:b/>
          <w:sz w:val="28"/>
          <w:szCs w:val="28"/>
          <w:u w:val="single"/>
        </w:rPr>
        <w:lastRenderedPageBreak/>
        <w:t xml:space="preserve">ОРГАНИЗАЦИОННЫЕ И ТЕХНИЧЕСКИЕ </w:t>
      </w:r>
    </w:p>
    <w:p w14:paraId="248CA6FE" w14:textId="77777777" w:rsidR="004B0FCA" w:rsidRPr="00740A3B" w:rsidRDefault="004B0FCA" w:rsidP="004B0FCA">
      <w:pPr>
        <w:jc w:val="center"/>
        <w:rPr>
          <w:rFonts w:ascii="Jura" w:hAnsi="Jura"/>
          <w:b/>
          <w:sz w:val="28"/>
          <w:szCs w:val="28"/>
          <w:u w:val="single"/>
        </w:rPr>
      </w:pPr>
      <w:r w:rsidRPr="00740A3B">
        <w:rPr>
          <w:rFonts w:ascii="Jura" w:hAnsi="Jura"/>
          <w:b/>
          <w:sz w:val="28"/>
          <w:szCs w:val="28"/>
          <w:u w:val="single"/>
        </w:rPr>
        <w:t>ТРЕБОВАНИЯ К КОНКУРСНОЙ ПРОГРАММЕ:</w:t>
      </w:r>
    </w:p>
    <w:p w14:paraId="637285DC" w14:textId="77777777" w:rsidR="003B4C92" w:rsidRPr="00757538" w:rsidRDefault="003B4C92" w:rsidP="003B4C92">
      <w:pPr>
        <w:pStyle w:val="a3"/>
        <w:numPr>
          <w:ilvl w:val="0"/>
          <w:numId w:val="1"/>
        </w:numPr>
        <w:ind w:left="567" w:hanging="720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Фонограммы должны быть записаны на флэш-накопителях (качество записи – безупречное</w:t>
      </w:r>
      <w:r>
        <w:rPr>
          <w:rFonts w:ascii="Jura" w:hAnsi="Jura"/>
          <w:sz w:val="28"/>
          <w:szCs w:val="28"/>
        </w:rPr>
        <w:t>, на носители только фонограммы для фестиваля-конкурса</w:t>
      </w:r>
      <w:r w:rsidRPr="00B119E1">
        <w:rPr>
          <w:rFonts w:ascii="Jura" w:hAnsi="Jura"/>
          <w:sz w:val="28"/>
          <w:szCs w:val="28"/>
        </w:rPr>
        <w:t xml:space="preserve">). Участники фестиваля-конкурса также должны не менее, чем за </w:t>
      </w:r>
      <w:r>
        <w:rPr>
          <w:rFonts w:ascii="Jura" w:hAnsi="Jura"/>
          <w:sz w:val="28"/>
          <w:szCs w:val="28"/>
        </w:rPr>
        <w:t>4</w:t>
      </w:r>
      <w:r w:rsidRPr="00B119E1">
        <w:rPr>
          <w:rFonts w:ascii="Jura" w:hAnsi="Jura"/>
          <w:sz w:val="28"/>
          <w:szCs w:val="28"/>
        </w:rPr>
        <w:t xml:space="preserve"> дн</w:t>
      </w:r>
      <w:r>
        <w:rPr>
          <w:rFonts w:ascii="Jura" w:hAnsi="Jura"/>
          <w:sz w:val="28"/>
          <w:szCs w:val="28"/>
        </w:rPr>
        <w:t>я</w:t>
      </w:r>
      <w:r w:rsidRPr="00B119E1">
        <w:rPr>
          <w:rFonts w:ascii="Jura" w:hAnsi="Jura"/>
          <w:sz w:val="28"/>
          <w:szCs w:val="28"/>
        </w:rPr>
        <w:t xml:space="preserve"> до проведения конкурса, </w:t>
      </w:r>
      <w:r>
        <w:rPr>
          <w:rFonts w:ascii="Jura" w:hAnsi="Jura"/>
          <w:sz w:val="28"/>
          <w:szCs w:val="28"/>
        </w:rPr>
        <w:t>разместить</w:t>
      </w:r>
      <w:r w:rsidRPr="00B119E1">
        <w:rPr>
          <w:rFonts w:ascii="Jura" w:hAnsi="Jura"/>
          <w:sz w:val="28"/>
          <w:szCs w:val="28"/>
        </w:rPr>
        <w:t xml:space="preserve"> свои треки </w:t>
      </w:r>
      <w:r>
        <w:rPr>
          <w:rFonts w:ascii="Jura" w:hAnsi="Jura"/>
          <w:sz w:val="28"/>
          <w:szCs w:val="28"/>
        </w:rPr>
        <w:t>в личном кабинете (где была регистрация заявки)</w:t>
      </w:r>
      <w:r w:rsidRPr="00B119E1">
        <w:rPr>
          <w:rFonts w:ascii="Jura" w:hAnsi="Jura"/>
          <w:sz w:val="28"/>
          <w:szCs w:val="28"/>
        </w:rPr>
        <w:t xml:space="preserve">. А также </w:t>
      </w:r>
      <w:r>
        <w:rPr>
          <w:rFonts w:ascii="Jura" w:hAnsi="Jura"/>
          <w:sz w:val="28"/>
          <w:szCs w:val="28"/>
        </w:rPr>
        <w:t>и</w:t>
      </w:r>
      <w:r w:rsidRPr="00757538">
        <w:rPr>
          <w:rFonts w:ascii="Jura" w:hAnsi="Jura"/>
          <w:sz w:val="28"/>
          <w:szCs w:val="28"/>
        </w:rPr>
        <w:t>меть при себе на флэш-накопителе в день проведения конкурса и заблаговременно подойти к звукорежиссёру.</w:t>
      </w:r>
    </w:p>
    <w:p w14:paraId="3B862409" w14:textId="77777777" w:rsidR="003B4C92" w:rsidRPr="00B119E1" w:rsidRDefault="003B4C92" w:rsidP="003B4C92">
      <w:pPr>
        <w:pStyle w:val="a3"/>
        <w:numPr>
          <w:ilvl w:val="0"/>
          <w:numId w:val="1"/>
        </w:numPr>
        <w:ind w:left="567" w:hanging="567"/>
        <w:rPr>
          <w:rFonts w:ascii="Jura" w:hAnsi="Jura"/>
          <w:sz w:val="28"/>
          <w:szCs w:val="28"/>
        </w:rPr>
      </w:pPr>
      <w:r w:rsidRPr="00EC1304">
        <w:rPr>
          <w:rFonts w:ascii="Jura" w:hAnsi="Jura"/>
          <w:sz w:val="28"/>
          <w:szCs w:val="28"/>
        </w:rPr>
        <w:t>Внести коррективы в заявленный репертуар можно не позднее, чем за 4 дн</w:t>
      </w:r>
      <w:r>
        <w:rPr>
          <w:rFonts w:ascii="Jura" w:hAnsi="Jura"/>
          <w:sz w:val="28"/>
          <w:szCs w:val="28"/>
        </w:rPr>
        <w:t>я</w:t>
      </w:r>
      <w:r w:rsidRPr="00EC1304">
        <w:rPr>
          <w:rFonts w:ascii="Jura" w:hAnsi="Jura"/>
          <w:sz w:val="28"/>
          <w:szCs w:val="28"/>
        </w:rPr>
        <w:t xml:space="preserve"> до начала фестивального тура, отправив соответствующее письменное уведомление арт-менеджеру фестиваля-конкурса.</w:t>
      </w:r>
      <w:r>
        <w:rPr>
          <w:rFonts w:ascii="Jura" w:hAnsi="Jura"/>
          <w:sz w:val="28"/>
          <w:szCs w:val="28"/>
        </w:rPr>
        <w:t xml:space="preserve"> </w:t>
      </w:r>
    </w:p>
    <w:p w14:paraId="24214251" w14:textId="77777777" w:rsidR="003B4C92" w:rsidRPr="00B119E1" w:rsidRDefault="003B4C92" w:rsidP="003B4C92">
      <w:pPr>
        <w:pStyle w:val="a3"/>
        <w:numPr>
          <w:ilvl w:val="0"/>
          <w:numId w:val="1"/>
        </w:numPr>
        <w:ind w:left="567" w:hanging="567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Оргкомитет имеет право использовать и распространять (без выплаты гонорара участникам и гостям конкурса) аудио и видеозаписи, печатной и иного рода продукции, произведенные во время проведения мероприятий конкурса и по его итогам.</w:t>
      </w:r>
    </w:p>
    <w:p w14:paraId="2AF9D71F" w14:textId="77777777" w:rsidR="003B4C92" w:rsidRPr="00B119E1" w:rsidRDefault="003B4C92" w:rsidP="003B4C92">
      <w:pPr>
        <w:pStyle w:val="a3"/>
        <w:numPr>
          <w:ilvl w:val="0"/>
          <w:numId w:val="1"/>
        </w:numPr>
        <w:ind w:left="567" w:hanging="567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Вход участников за кулисы не ранее, чем за два номера до выступления.</w:t>
      </w:r>
    </w:p>
    <w:p w14:paraId="4DBE94DB" w14:textId="77777777" w:rsidR="003B4C92" w:rsidRDefault="003B4C92" w:rsidP="003B4C92">
      <w:pPr>
        <w:pStyle w:val="a3"/>
        <w:numPr>
          <w:ilvl w:val="0"/>
          <w:numId w:val="1"/>
        </w:numPr>
        <w:ind w:left="567" w:hanging="567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В конкурсных выступлениях не допускается использование световых эффектов, видеоряда, открытого огня</w:t>
      </w:r>
      <w:r>
        <w:rPr>
          <w:rFonts w:ascii="Jura" w:hAnsi="Jura"/>
          <w:sz w:val="28"/>
          <w:szCs w:val="28"/>
        </w:rPr>
        <w:t>, спец. Эффектов, которые могут загрязнить сцену и мешать последующим участникам.</w:t>
      </w:r>
    </w:p>
    <w:p w14:paraId="2361722C" w14:textId="77777777" w:rsidR="003B4C92" w:rsidRDefault="003B4C92" w:rsidP="003B4C92">
      <w:pPr>
        <w:pStyle w:val="a3"/>
        <w:numPr>
          <w:ilvl w:val="0"/>
          <w:numId w:val="1"/>
        </w:numPr>
        <w:ind w:left="567" w:hanging="567"/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 xml:space="preserve">Не допускаются откровенно обнажённые </w:t>
      </w:r>
      <w:r w:rsidRPr="00032429">
        <w:rPr>
          <w:rFonts w:ascii="Jura" w:hAnsi="Jura"/>
          <w:sz w:val="28"/>
          <w:szCs w:val="28"/>
        </w:rPr>
        <w:t>костюмы, сценические движения и жесты</w:t>
      </w:r>
      <w:r>
        <w:rPr>
          <w:rFonts w:ascii="Jura" w:hAnsi="Jura"/>
          <w:sz w:val="28"/>
          <w:szCs w:val="28"/>
        </w:rPr>
        <w:t xml:space="preserve"> с эротическим подтекстом. </w:t>
      </w:r>
      <w:r w:rsidRPr="00032429">
        <w:rPr>
          <w:rFonts w:ascii="Jura" w:hAnsi="Jura"/>
          <w:sz w:val="28"/>
          <w:szCs w:val="28"/>
        </w:rPr>
        <w:t>Тексты исполняемых произведений (в том числе на иностранном языке) не должны содержать неприемлемые, вульгарные или непонятные конкурсантам слова и выражения.</w:t>
      </w:r>
    </w:p>
    <w:p w14:paraId="6C65C8F0" w14:textId="77777777" w:rsidR="003B4C92" w:rsidRPr="00B119E1" w:rsidRDefault="003B4C92" w:rsidP="003B4C92">
      <w:pPr>
        <w:pStyle w:val="a3"/>
        <w:numPr>
          <w:ilvl w:val="0"/>
          <w:numId w:val="1"/>
        </w:numPr>
        <w:ind w:left="567" w:hanging="567"/>
        <w:rPr>
          <w:rFonts w:ascii="Jura" w:hAnsi="Jura"/>
          <w:sz w:val="28"/>
          <w:szCs w:val="28"/>
        </w:rPr>
      </w:pPr>
      <w:r w:rsidRPr="00EC1304">
        <w:rPr>
          <w:rFonts w:ascii="Jura" w:hAnsi="Jura"/>
          <w:sz w:val="28"/>
          <w:szCs w:val="28"/>
        </w:rPr>
        <w:t>Всю ответственность за исполнение произведений (разрешение авторов) несет исполнитель </w:t>
      </w:r>
    </w:p>
    <w:p w14:paraId="17DA9FEB" w14:textId="77777777" w:rsidR="003B4C92" w:rsidRPr="00B119E1" w:rsidRDefault="003B4C92" w:rsidP="003B4C92">
      <w:pPr>
        <w:pStyle w:val="a3"/>
        <w:numPr>
          <w:ilvl w:val="0"/>
          <w:numId w:val="1"/>
        </w:numPr>
        <w:ind w:left="567" w:hanging="567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Расписание проведения конкурсного дня (предварительное и финальное) рассылается участникам, подавшим заявки, не ранее, чем за 5 рабочих дней до проведения конкурса.</w:t>
      </w:r>
    </w:p>
    <w:p w14:paraId="3935B03F" w14:textId="77777777" w:rsidR="003B4C92" w:rsidRPr="00B119E1" w:rsidRDefault="003B4C92" w:rsidP="003B4C92">
      <w:pPr>
        <w:pStyle w:val="a3"/>
        <w:numPr>
          <w:ilvl w:val="0"/>
          <w:numId w:val="1"/>
        </w:numPr>
        <w:ind w:left="567" w:hanging="567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Вопросы, не освещенные настоящим Положением, вправе решать оргкомитет.</w:t>
      </w:r>
    </w:p>
    <w:p w14:paraId="5BB72B5D" w14:textId="77777777" w:rsidR="003B4C92" w:rsidRPr="001065A5" w:rsidRDefault="003B4C92" w:rsidP="003B4C92">
      <w:pPr>
        <w:pStyle w:val="a3"/>
        <w:numPr>
          <w:ilvl w:val="0"/>
          <w:numId w:val="1"/>
        </w:numPr>
        <w:ind w:left="567" w:hanging="567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>Оргкомитет оставляет за собой право вносить изменения в регламент конкурса.</w:t>
      </w:r>
    </w:p>
    <w:p w14:paraId="1D077DC2" w14:textId="77777777" w:rsidR="003B4C92" w:rsidRDefault="003B4C92" w:rsidP="003B4C92">
      <w:pPr>
        <w:rPr>
          <w:rFonts w:ascii="Jura" w:hAnsi="Jura"/>
          <w:sz w:val="28"/>
          <w:szCs w:val="28"/>
        </w:rPr>
      </w:pPr>
    </w:p>
    <w:p w14:paraId="43702F54" w14:textId="77777777" w:rsidR="003B4C92" w:rsidRDefault="003B4C92" w:rsidP="003B4C92">
      <w:pPr>
        <w:jc w:val="center"/>
        <w:rPr>
          <w:rFonts w:ascii="Jura" w:hAnsi="Jura"/>
          <w:b/>
          <w:sz w:val="28"/>
          <w:szCs w:val="28"/>
        </w:rPr>
      </w:pPr>
      <w:r>
        <w:rPr>
          <w:rFonts w:ascii="Jura" w:hAnsi="Jura"/>
          <w:sz w:val="28"/>
          <w:szCs w:val="28"/>
        </w:rPr>
        <w:t xml:space="preserve">Входной билет в зрительный зал на конкурсные просмотры – </w:t>
      </w:r>
      <w:r>
        <w:rPr>
          <w:rFonts w:ascii="Jura" w:hAnsi="Jura"/>
          <w:b/>
          <w:sz w:val="28"/>
          <w:szCs w:val="28"/>
        </w:rPr>
        <w:t>свободный</w:t>
      </w:r>
    </w:p>
    <w:p w14:paraId="6E42649D" w14:textId="77777777" w:rsidR="004B0FCA" w:rsidRDefault="004B0FCA" w:rsidP="007A7617">
      <w:pPr>
        <w:jc w:val="center"/>
        <w:rPr>
          <w:rFonts w:ascii="Jura" w:hAnsi="Jura"/>
          <w:b/>
          <w:color w:val="FF0000"/>
          <w:sz w:val="28"/>
          <w:szCs w:val="28"/>
          <w:u w:val="single"/>
        </w:rPr>
      </w:pPr>
    </w:p>
    <w:p w14:paraId="2B7F497A" w14:textId="35354C89" w:rsidR="003503A7" w:rsidRDefault="003503A7">
      <w:pPr>
        <w:rPr>
          <w:rFonts w:ascii="Jura" w:hAnsi="Jura"/>
          <w:b/>
          <w:color w:val="FF0000"/>
          <w:sz w:val="28"/>
          <w:szCs w:val="28"/>
          <w:u w:val="single"/>
        </w:rPr>
      </w:pPr>
    </w:p>
    <w:p w14:paraId="5D2FD36E" w14:textId="3D2ABC1C" w:rsidR="007A7617" w:rsidRPr="003C04EE" w:rsidRDefault="007A7617" w:rsidP="007A7617">
      <w:pPr>
        <w:jc w:val="center"/>
        <w:rPr>
          <w:rFonts w:ascii="Jura" w:hAnsi="Jura"/>
          <w:b/>
          <w:color w:val="FF0000"/>
          <w:sz w:val="28"/>
          <w:szCs w:val="28"/>
          <w:u w:val="single"/>
        </w:rPr>
      </w:pPr>
      <w:r w:rsidRPr="003C04EE">
        <w:rPr>
          <w:rFonts w:ascii="Jura" w:hAnsi="Jura"/>
          <w:b/>
          <w:color w:val="FF0000"/>
          <w:sz w:val="28"/>
          <w:szCs w:val="28"/>
          <w:u w:val="single"/>
        </w:rPr>
        <w:lastRenderedPageBreak/>
        <w:t>ОНЛАЙН УЧАСТИЕ:</w:t>
      </w:r>
    </w:p>
    <w:bookmarkEnd w:id="4"/>
    <w:p w14:paraId="0ECF0725" w14:textId="77777777" w:rsidR="007A7617" w:rsidRPr="000B67B1" w:rsidRDefault="007A7617" w:rsidP="007A7617">
      <w:pPr>
        <w:jc w:val="both"/>
        <w:rPr>
          <w:rFonts w:ascii="Jura" w:hAnsi="Jura"/>
          <w:sz w:val="28"/>
          <w:szCs w:val="28"/>
        </w:rPr>
      </w:pPr>
      <w:r>
        <w:rPr>
          <w:rFonts w:ascii="Jura" w:hAnsi="Jura"/>
          <w:b/>
          <w:sz w:val="28"/>
          <w:szCs w:val="28"/>
        </w:rPr>
        <w:tab/>
      </w:r>
      <w:r w:rsidRPr="000B67B1">
        <w:rPr>
          <w:rFonts w:ascii="Jura" w:hAnsi="Jura"/>
          <w:sz w:val="28"/>
          <w:szCs w:val="28"/>
        </w:rPr>
        <w:t xml:space="preserve">Если ваш коллектив не сможет принять очное участие в конкурсе, предлагаем </w:t>
      </w:r>
      <w:r w:rsidR="000B67B1" w:rsidRPr="000B67B1">
        <w:rPr>
          <w:rFonts w:ascii="Jura" w:hAnsi="Jura"/>
          <w:sz w:val="28"/>
          <w:szCs w:val="28"/>
        </w:rPr>
        <w:t>Вам онлайн формат</w:t>
      </w:r>
    </w:p>
    <w:p w14:paraId="3751C44C" w14:textId="77777777" w:rsidR="000B67B1" w:rsidRPr="007A7617" w:rsidRDefault="000B67B1" w:rsidP="000B67B1">
      <w:pPr>
        <w:jc w:val="center"/>
        <w:rPr>
          <w:rFonts w:ascii="Jura" w:hAnsi="Jura"/>
          <w:sz w:val="28"/>
          <w:szCs w:val="28"/>
          <w:u w:val="single"/>
        </w:rPr>
      </w:pPr>
      <w:r w:rsidRPr="007A7617">
        <w:rPr>
          <w:rFonts w:ascii="Jura" w:hAnsi="Jura"/>
          <w:b/>
          <w:sz w:val="28"/>
          <w:szCs w:val="28"/>
          <w:u w:val="single"/>
        </w:rPr>
        <w:t>ГРУППОВЫЕ КАТЕГОРИИ И СТОИМОСТЬ УЧАСТИЯ:</w:t>
      </w:r>
    </w:p>
    <w:p w14:paraId="7C189BE0" w14:textId="1C4446E1" w:rsidR="007A7617" w:rsidRDefault="007A7617" w:rsidP="00DA7FA2">
      <w:pPr>
        <w:ind w:left="360"/>
        <w:rPr>
          <w:rFonts w:ascii="Jura" w:hAnsi="Jura"/>
          <w:sz w:val="28"/>
          <w:szCs w:val="28"/>
        </w:rPr>
      </w:pPr>
    </w:p>
    <w:tbl>
      <w:tblPr>
        <w:tblpPr w:leftFromText="180" w:rightFromText="180" w:vertAnchor="text" w:horzAnchor="margin" w:tblpX="-658" w:tblpY="21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1"/>
        <w:gridCol w:w="2492"/>
        <w:gridCol w:w="2268"/>
        <w:gridCol w:w="3119"/>
      </w:tblGrid>
      <w:tr w:rsidR="00F86480" w:rsidRPr="00F86480" w14:paraId="0E8D736E" w14:textId="77777777" w:rsidTr="00F86480">
        <w:trPr>
          <w:trHeight w:hRule="exact" w:val="1144"/>
        </w:trPr>
        <w:tc>
          <w:tcPr>
            <w:tcW w:w="2181" w:type="dxa"/>
            <w:shd w:val="clear" w:color="auto" w:fill="auto"/>
            <w:vAlign w:val="center"/>
          </w:tcPr>
          <w:p w14:paraId="5720DD94" w14:textId="77777777" w:rsidR="001065A5" w:rsidRPr="00F86480" w:rsidRDefault="001065A5" w:rsidP="00EA7DAF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Jura" w:eastAsia="Calibri" w:hAnsi="Jura" w:cs="SimSun"/>
                <w:b/>
                <w:bCs/>
                <w:sz w:val="20"/>
                <w:szCs w:val="20"/>
              </w:rPr>
            </w:pPr>
            <w:r w:rsidRPr="00F86480">
              <w:rPr>
                <w:rFonts w:ascii="Jura" w:eastAsia="Calibri" w:hAnsi="Jura" w:cs="SimSun"/>
                <w:b/>
                <w:bCs/>
                <w:sz w:val="20"/>
                <w:szCs w:val="20"/>
              </w:rPr>
              <w:t>Форма участия</w:t>
            </w:r>
          </w:p>
          <w:p w14:paraId="22E164B0" w14:textId="77777777" w:rsidR="001065A5" w:rsidRPr="00F86480" w:rsidRDefault="001065A5" w:rsidP="00EA7DAF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</w:p>
        </w:tc>
        <w:tc>
          <w:tcPr>
            <w:tcW w:w="2492" w:type="dxa"/>
            <w:shd w:val="clear" w:color="auto" w:fill="auto"/>
            <w:vAlign w:val="center"/>
          </w:tcPr>
          <w:p w14:paraId="3BE07952" w14:textId="77777777" w:rsidR="001065A5" w:rsidRPr="00F86480" w:rsidRDefault="001065A5" w:rsidP="00EA7DAF">
            <w:pPr>
              <w:pStyle w:val="20"/>
              <w:shd w:val="clear" w:color="auto" w:fill="auto"/>
              <w:spacing w:line="274" w:lineRule="exact"/>
              <w:ind w:firstLine="94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F86480">
              <w:rPr>
                <w:rFonts w:ascii="Jura" w:eastAsia="Calibri" w:hAnsi="Jura" w:cs="SimSun"/>
                <w:b/>
                <w:bCs/>
                <w:sz w:val="20"/>
                <w:szCs w:val="20"/>
              </w:rPr>
              <w:t>Стоимость участия при получении диплома в электронном виде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9B2046" w14:textId="77777777" w:rsidR="001065A5" w:rsidRPr="00F86480" w:rsidRDefault="001065A5" w:rsidP="00EA7DAF">
            <w:pPr>
              <w:pStyle w:val="20"/>
              <w:shd w:val="clear" w:color="auto" w:fill="auto"/>
              <w:spacing w:line="277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F86480">
              <w:rPr>
                <w:rFonts w:ascii="Jura" w:eastAsia="Calibri" w:hAnsi="Jura" w:cs="SimSun"/>
                <w:b/>
                <w:bCs/>
                <w:sz w:val="20"/>
                <w:szCs w:val="20"/>
              </w:rPr>
              <w:t>Стоимость участия при получении диплома в бумажном виде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31DCF8" w14:textId="77777777" w:rsidR="001065A5" w:rsidRPr="00F86480" w:rsidRDefault="001065A5" w:rsidP="00EA7DAF">
            <w:pPr>
              <w:pStyle w:val="20"/>
              <w:shd w:val="clear" w:color="auto" w:fill="auto"/>
              <w:spacing w:line="27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F86480">
              <w:rPr>
                <w:rFonts w:ascii="Jura" w:eastAsia="Calibri" w:hAnsi="Jura" w:cs="SimSun"/>
                <w:b/>
                <w:bCs/>
                <w:sz w:val="20"/>
                <w:szCs w:val="20"/>
              </w:rPr>
              <w:t xml:space="preserve">Стоимость участия при получении диплома в бумажном виде </w:t>
            </w:r>
            <w:r w:rsidRPr="00F86480">
              <w:rPr>
                <w:rFonts w:ascii="Jura" w:eastAsia="Calibri" w:hAnsi="Jura" w:cs="SimSun"/>
                <w:sz w:val="20"/>
                <w:szCs w:val="20"/>
              </w:rPr>
              <w:t>+</w:t>
            </w:r>
          </w:p>
          <w:p w14:paraId="1AF6F122" w14:textId="77777777" w:rsidR="001065A5" w:rsidRPr="00F86480" w:rsidRDefault="001065A5" w:rsidP="00EA7DAF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F86480">
              <w:rPr>
                <w:rFonts w:ascii="Jura" w:eastAsia="Calibri" w:hAnsi="Jura" w:cs="SimSun"/>
                <w:b/>
                <w:bCs/>
                <w:sz w:val="20"/>
                <w:szCs w:val="20"/>
              </w:rPr>
              <w:t>Медаль/кубок</w:t>
            </w:r>
          </w:p>
        </w:tc>
      </w:tr>
      <w:tr w:rsidR="0015067A" w:rsidRPr="00F86480" w14:paraId="2200BE72" w14:textId="77777777" w:rsidTr="00F86480">
        <w:trPr>
          <w:trHeight w:hRule="exact" w:val="593"/>
        </w:trPr>
        <w:tc>
          <w:tcPr>
            <w:tcW w:w="2181" w:type="dxa"/>
            <w:shd w:val="clear" w:color="auto" w:fill="auto"/>
            <w:vAlign w:val="center"/>
          </w:tcPr>
          <w:p w14:paraId="45E4CFB9" w14:textId="6BAE3887" w:rsidR="0015067A" w:rsidRPr="00F86480" w:rsidRDefault="0015067A" w:rsidP="0015067A">
            <w:pPr>
              <w:pStyle w:val="20"/>
              <w:shd w:val="clear" w:color="auto" w:fill="auto"/>
              <w:spacing w:after="60" w:line="24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F86480">
              <w:rPr>
                <w:rFonts w:ascii="Jura" w:eastAsia="Calibri" w:hAnsi="Jura" w:cs="SimSun"/>
                <w:sz w:val="20"/>
                <w:szCs w:val="20"/>
              </w:rPr>
              <w:t>Солист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7601C7D7" w14:textId="624A71F9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>1 0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00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5C88EE" w14:textId="642A39B4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374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>
              <w:rPr>
                <w:rFonts w:ascii="Jura" w:eastAsia="Calibri" w:hAnsi="Jura" w:cs="SimSun"/>
                <w:sz w:val="24"/>
                <w:szCs w:val="24"/>
              </w:rPr>
              <w:t>1</w:t>
            </w: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 xml:space="preserve"> 2</w:t>
            </w:r>
            <w:r>
              <w:rPr>
                <w:rFonts w:ascii="Jura" w:eastAsia="Calibri" w:hAnsi="Jura" w:cs="SimSun"/>
                <w:sz w:val="24"/>
                <w:szCs w:val="24"/>
              </w:rPr>
              <w:t>5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 рублей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FDD5D3" w14:textId="3DE0E5A7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9E00B9">
              <w:rPr>
                <w:rFonts w:ascii="Jura" w:eastAsia="Calibri" w:hAnsi="Jura" w:cs="SimSun"/>
                <w:sz w:val="24"/>
                <w:szCs w:val="24"/>
              </w:rPr>
              <w:t xml:space="preserve">1 </w:t>
            </w: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>6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00р (медаль)</w:t>
            </w:r>
          </w:p>
        </w:tc>
      </w:tr>
      <w:tr w:rsidR="0015067A" w:rsidRPr="00F86480" w14:paraId="314D7D6E" w14:textId="77777777" w:rsidTr="00F86480">
        <w:trPr>
          <w:trHeight w:hRule="exact" w:val="412"/>
        </w:trPr>
        <w:tc>
          <w:tcPr>
            <w:tcW w:w="2181" w:type="dxa"/>
            <w:shd w:val="clear" w:color="auto" w:fill="auto"/>
            <w:vAlign w:val="center"/>
          </w:tcPr>
          <w:p w14:paraId="1196D723" w14:textId="6B8C7D07" w:rsidR="0015067A" w:rsidRPr="00F86480" w:rsidRDefault="0015067A" w:rsidP="0015067A">
            <w:pPr>
              <w:pStyle w:val="20"/>
              <w:shd w:val="clear" w:color="auto" w:fill="auto"/>
              <w:spacing w:line="277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F86480">
              <w:rPr>
                <w:rFonts w:ascii="Jura" w:eastAsia="Calibri" w:hAnsi="Jura" w:cs="SimSun"/>
                <w:sz w:val="20"/>
                <w:szCs w:val="20"/>
              </w:rPr>
              <w:t xml:space="preserve">Дуэт 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62C80446" w14:textId="102C40E3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9E00B9">
              <w:rPr>
                <w:rFonts w:ascii="Jura" w:eastAsia="Calibri" w:hAnsi="Jura" w:cs="SimSun"/>
                <w:sz w:val="24"/>
                <w:szCs w:val="24"/>
              </w:rPr>
              <w:t xml:space="preserve">1 </w:t>
            </w: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>2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00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58D1DD" w14:textId="071B3832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374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9E00B9">
              <w:rPr>
                <w:rFonts w:ascii="Jura" w:eastAsia="Calibri" w:hAnsi="Jura" w:cs="SimSun"/>
                <w:sz w:val="24"/>
                <w:szCs w:val="24"/>
              </w:rPr>
              <w:t xml:space="preserve">1 </w:t>
            </w: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>4</w:t>
            </w:r>
            <w:r>
              <w:rPr>
                <w:rFonts w:ascii="Jura" w:eastAsia="Calibri" w:hAnsi="Jura" w:cs="SimSun"/>
                <w:sz w:val="24"/>
                <w:szCs w:val="24"/>
              </w:rPr>
              <w:t>5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 рублей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077DC5C" w14:textId="631C8568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>2 0</w:t>
            </w:r>
            <w:r>
              <w:rPr>
                <w:rFonts w:ascii="Jura" w:eastAsia="Calibri" w:hAnsi="Jura" w:cs="SimSun"/>
                <w:sz w:val="24"/>
                <w:szCs w:val="24"/>
              </w:rPr>
              <w:t>5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0р (медали)</w:t>
            </w:r>
          </w:p>
        </w:tc>
      </w:tr>
      <w:tr w:rsidR="0015067A" w:rsidRPr="00F86480" w14:paraId="41DDA4CF" w14:textId="77777777" w:rsidTr="00F86480">
        <w:trPr>
          <w:trHeight w:hRule="exact" w:val="719"/>
        </w:trPr>
        <w:tc>
          <w:tcPr>
            <w:tcW w:w="2181" w:type="dxa"/>
            <w:shd w:val="clear" w:color="auto" w:fill="auto"/>
            <w:vAlign w:val="center"/>
          </w:tcPr>
          <w:p w14:paraId="3F8DD079" w14:textId="77777777" w:rsidR="0015067A" w:rsidRPr="00F86480" w:rsidRDefault="0015067A" w:rsidP="0015067A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F86480">
              <w:rPr>
                <w:rFonts w:ascii="Jura" w:eastAsia="Calibri" w:hAnsi="Jura" w:cs="SimSun"/>
                <w:sz w:val="20"/>
                <w:szCs w:val="20"/>
              </w:rPr>
              <w:t>Малая форма</w:t>
            </w:r>
          </w:p>
          <w:p w14:paraId="7B050D80" w14:textId="3E839B15" w:rsidR="0015067A" w:rsidRPr="00F86480" w:rsidRDefault="0015067A" w:rsidP="0015067A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F86480">
              <w:rPr>
                <w:rFonts w:ascii="Jura" w:eastAsia="Calibri" w:hAnsi="Jura" w:cs="SimSun"/>
                <w:sz w:val="20"/>
                <w:szCs w:val="20"/>
              </w:rPr>
              <w:t xml:space="preserve">(3-7 участника) 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0BE3CFA7" w14:textId="4AAD4139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9E00B9">
              <w:rPr>
                <w:rFonts w:ascii="Jura" w:eastAsia="Calibri" w:hAnsi="Jura" w:cs="SimSun"/>
                <w:sz w:val="24"/>
                <w:szCs w:val="24"/>
              </w:rPr>
              <w:t>1</w:t>
            </w: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 xml:space="preserve"> 6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00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A1FFBA" w14:textId="283FEF7B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374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9E00B9">
              <w:rPr>
                <w:rFonts w:ascii="Jura" w:eastAsia="Calibri" w:hAnsi="Jura" w:cs="SimSun"/>
                <w:sz w:val="24"/>
                <w:szCs w:val="24"/>
              </w:rPr>
              <w:t>1</w:t>
            </w:r>
            <w:r>
              <w:rPr>
                <w:rFonts w:ascii="Jura" w:eastAsia="Calibri" w:hAnsi="Jura" w:cs="SimSun"/>
                <w:sz w:val="24"/>
                <w:szCs w:val="24"/>
              </w:rPr>
              <w:t xml:space="preserve"> </w:t>
            </w: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>5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00 рублей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ADC560B" w14:textId="386C3A02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>3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 xml:space="preserve"> </w:t>
            </w: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>0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00р (кубок)</w:t>
            </w:r>
          </w:p>
        </w:tc>
      </w:tr>
      <w:tr w:rsidR="0015067A" w:rsidRPr="00F86480" w14:paraId="5B200EC2" w14:textId="77777777" w:rsidTr="00F86480">
        <w:trPr>
          <w:trHeight w:hRule="exact" w:val="615"/>
        </w:trPr>
        <w:tc>
          <w:tcPr>
            <w:tcW w:w="2181" w:type="dxa"/>
            <w:shd w:val="clear" w:color="auto" w:fill="auto"/>
            <w:vAlign w:val="center"/>
          </w:tcPr>
          <w:p w14:paraId="74ACEE7A" w14:textId="77777777" w:rsidR="0015067A" w:rsidRPr="00F86480" w:rsidRDefault="0015067A" w:rsidP="0015067A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F86480">
              <w:rPr>
                <w:rFonts w:ascii="Jura" w:eastAsia="Calibri" w:hAnsi="Jura" w:cs="SimSun"/>
                <w:sz w:val="20"/>
                <w:szCs w:val="20"/>
              </w:rPr>
              <w:t>Ансамбли</w:t>
            </w:r>
          </w:p>
          <w:p w14:paraId="32E1706B" w14:textId="2945A858" w:rsidR="0015067A" w:rsidRPr="00F86480" w:rsidRDefault="0015067A" w:rsidP="0015067A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 w:rsidRPr="00F86480">
              <w:rPr>
                <w:rFonts w:ascii="Jura" w:eastAsia="Calibri" w:hAnsi="Jura" w:cs="SimSun"/>
                <w:sz w:val="20"/>
                <w:szCs w:val="20"/>
              </w:rPr>
              <w:t xml:space="preserve">(8 человек и более) 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0DA27D22" w14:textId="5B842DEB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>2 0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00 рублей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A74709" w14:textId="20B56F6E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374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>
              <w:rPr>
                <w:rFonts w:ascii="Jura" w:eastAsia="Calibri" w:hAnsi="Jura" w:cs="SimSun"/>
                <w:sz w:val="24"/>
                <w:szCs w:val="24"/>
              </w:rPr>
              <w:t xml:space="preserve">2 </w:t>
            </w: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>3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00 рублей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5CFB44" w14:textId="3E9137E8" w:rsidR="0015067A" w:rsidRPr="00F86480" w:rsidRDefault="0015067A" w:rsidP="0015067A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rFonts w:ascii="Jura" w:eastAsia="Calibri" w:hAnsi="Jura" w:cs="SimSun"/>
                <w:sz w:val="20"/>
                <w:szCs w:val="20"/>
              </w:rPr>
            </w:pPr>
            <w:r>
              <w:rPr>
                <w:rFonts w:ascii="Jura" w:eastAsia="Calibri" w:hAnsi="Jura" w:cs="SimSun"/>
                <w:sz w:val="24"/>
                <w:szCs w:val="24"/>
              </w:rPr>
              <w:t>3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 xml:space="preserve"> </w:t>
            </w:r>
            <w:r>
              <w:rPr>
                <w:rFonts w:ascii="Jura" w:eastAsia="Calibri" w:hAnsi="Jura" w:cs="SimSun"/>
                <w:sz w:val="24"/>
                <w:szCs w:val="24"/>
                <w:lang w:val="en-US"/>
              </w:rPr>
              <w:t>8</w:t>
            </w:r>
            <w:r w:rsidRPr="009E00B9">
              <w:rPr>
                <w:rFonts w:ascii="Jura" w:eastAsia="Calibri" w:hAnsi="Jura" w:cs="SimSun"/>
                <w:sz w:val="24"/>
                <w:szCs w:val="24"/>
              </w:rPr>
              <w:t>00р (кубок)</w:t>
            </w:r>
          </w:p>
        </w:tc>
      </w:tr>
    </w:tbl>
    <w:p w14:paraId="77E30503" w14:textId="77777777" w:rsidR="00DA7FA2" w:rsidRDefault="00DA7FA2" w:rsidP="006D0E2A">
      <w:pPr>
        <w:rPr>
          <w:rFonts w:ascii="Jura" w:hAnsi="Jura"/>
          <w:sz w:val="28"/>
          <w:szCs w:val="28"/>
        </w:rPr>
      </w:pPr>
    </w:p>
    <w:p w14:paraId="7AFC5C78" w14:textId="20757140" w:rsidR="00DA5A85" w:rsidRDefault="00DA5A85" w:rsidP="00DA5A85">
      <w:pPr>
        <w:ind w:firstLine="708"/>
        <w:jc w:val="both"/>
        <w:rPr>
          <w:rFonts w:ascii="Jura" w:hAnsi="Jura"/>
          <w:sz w:val="28"/>
          <w:szCs w:val="28"/>
        </w:rPr>
      </w:pPr>
      <w:bookmarkStart w:id="5" w:name="Контакты"/>
      <w:r w:rsidRPr="00963150">
        <w:rPr>
          <w:rFonts w:ascii="Jura" w:hAnsi="Jura"/>
          <w:sz w:val="28"/>
          <w:szCs w:val="28"/>
          <w:highlight w:val="lightGray"/>
        </w:rPr>
        <w:t>Дополнительно Вы можете заказать медали с логотипом конкурса для участников номеров</w:t>
      </w:r>
      <w:r>
        <w:rPr>
          <w:rFonts w:ascii="Jura" w:hAnsi="Jura"/>
          <w:sz w:val="28"/>
          <w:szCs w:val="28"/>
          <w:highlight w:val="lightGray"/>
        </w:rPr>
        <w:t xml:space="preserve"> </w:t>
      </w:r>
      <w:r w:rsidRPr="00963150">
        <w:rPr>
          <w:rFonts w:ascii="Jura" w:hAnsi="Jura"/>
          <w:sz w:val="28"/>
          <w:szCs w:val="28"/>
          <w:highlight w:val="lightGray"/>
        </w:rPr>
        <w:t xml:space="preserve">– стоимость медали </w:t>
      </w:r>
      <w:r>
        <w:rPr>
          <w:rFonts w:ascii="Jura" w:hAnsi="Jura"/>
          <w:sz w:val="28"/>
          <w:szCs w:val="28"/>
          <w:highlight w:val="lightGray"/>
        </w:rPr>
        <w:t>50</w:t>
      </w:r>
      <w:r w:rsidRPr="00963150">
        <w:rPr>
          <w:rFonts w:ascii="Jura" w:hAnsi="Jura"/>
          <w:sz w:val="28"/>
          <w:szCs w:val="28"/>
          <w:highlight w:val="lightGray"/>
        </w:rPr>
        <w:t>0 р.</w:t>
      </w:r>
      <w:r>
        <w:rPr>
          <w:rFonts w:ascii="Jura" w:hAnsi="Jura"/>
          <w:sz w:val="28"/>
          <w:szCs w:val="28"/>
        </w:rPr>
        <w:t xml:space="preserve"> </w:t>
      </w:r>
      <w:proofErr w:type="spellStart"/>
      <w:r>
        <w:rPr>
          <w:rFonts w:ascii="Jura" w:hAnsi="Jura"/>
          <w:sz w:val="28"/>
          <w:szCs w:val="28"/>
        </w:rPr>
        <w:t>Предз</w:t>
      </w:r>
      <w:r w:rsidRPr="00C05C39">
        <w:rPr>
          <w:rFonts w:ascii="Jura" w:hAnsi="Jura"/>
          <w:sz w:val="28"/>
          <w:szCs w:val="28"/>
        </w:rPr>
        <w:t>аказ</w:t>
      </w:r>
      <w:proofErr w:type="spellEnd"/>
      <w:r w:rsidRPr="00C05C39">
        <w:rPr>
          <w:rFonts w:ascii="Jura" w:hAnsi="Jura"/>
          <w:sz w:val="28"/>
          <w:szCs w:val="28"/>
        </w:rPr>
        <w:t xml:space="preserve"> медалей </w:t>
      </w:r>
      <w:r>
        <w:rPr>
          <w:rFonts w:ascii="Jura" w:hAnsi="Jura"/>
          <w:sz w:val="28"/>
          <w:szCs w:val="28"/>
        </w:rPr>
        <w:t xml:space="preserve">и именных дипломов </w:t>
      </w:r>
      <w:r w:rsidRPr="00C05C39">
        <w:rPr>
          <w:rFonts w:ascii="Jura" w:hAnsi="Jura"/>
          <w:sz w:val="28"/>
          <w:szCs w:val="28"/>
        </w:rPr>
        <w:t xml:space="preserve">прекращается за </w:t>
      </w:r>
      <w:r w:rsidR="003C067C">
        <w:rPr>
          <w:rFonts w:ascii="Jura" w:hAnsi="Jura"/>
          <w:sz w:val="28"/>
          <w:szCs w:val="28"/>
          <w:lang w:val="en-US"/>
        </w:rPr>
        <w:t>10</w:t>
      </w:r>
      <w:r w:rsidRPr="00C05C39">
        <w:rPr>
          <w:rFonts w:ascii="Jura" w:hAnsi="Jura"/>
          <w:sz w:val="28"/>
          <w:szCs w:val="28"/>
        </w:rPr>
        <w:t xml:space="preserve"> дня</w:t>
      </w:r>
      <w:r>
        <w:rPr>
          <w:rFonts w:ascii="Jura" w:hAnsi="Jura"/>
          <w:sz w:val="28"/>
          <w:szCs w:val="28"/>
        </w:rPr>
        <w:t xml:space="preserve"> до</w:t>
      </w:r>
      <w:r w:rsidRPr="00C05C39">
        <w:rPr>
          <w:rFonts w:ascii="Jura" w:hAnsi="Jura"/>
          <w:sz w:val="28"/>
          <w:szCs w:val="28"/>
        </w:rPr>
        <w:t xml:space="preserve"> фестиваля.</w:t>
      </w:r>
      <w:r>
        <w:rPr>
          <w:rFonts w:ascii="Jura" w:hAnsi="Jura"/>
          <w:sz w:val="28"/>
          <w:szCs w:val="28"/>
        </w:rPr>
        <w:t xml:space="preserve"> С</w:t>
      </w:r>
      <w:r w:rsidRPr="00C05C39">
        <w:rPr>
          <w:rFonts w:ascii="Jura" w:hAnsi="Jura"/>
          <w:sz w:val="28"/>
          <w:szCs w:val="28"/>
        </w:rPr>
        <w:t xml:space="preserve">тоимость медали </w:t>
      </w:r>
      <w:r>
        <w:rPr>
          <w:rFonts w:ascii="Jura" w:hAnsi="Jura"/>
          <w:sz w:val="28"/>
          <w:szCs w:val="28"/>
        </w:rPr>
        <w:t xml:space="preserve">в день фестиваля </w:t>
      </w:r>
      <w:r w:rsidR="003C067C">
        <w:rPr>
          <w:rFonts w:ascii="Jura" w:hAnsi="Jura"/>
          <w:sz w:val="28"/>
          <w:szCs w:val="28"/>
          <w:lang w:val="en-US"/>
        </w:rPr>
        <w:t>1 0</w:t>
      </w:r>
      <w:r>
        <w:rPr>
          <w:rFonts w:ascii="Jura" w:hAnsi="Jura"/>
          <w:sz w:val="28"/>
          <w:szCs w:val="28"/>
        </w:rPr>
        <w:t>0</w:t>
      </w:r>
      <w:r w:rsidRPr="00C05C39">
        <w:rPr>
          <w:rFonts w:ascii="Jura" w:hAnsi="Jura"/>
          <w:sz w:val="28"/>
          <w:szCs w:val="28"/>
        </w:rPr>
        <w:t>0 рублей.</w:t>
      </w:r>
    </w:p>
    <w:p w14:paraId="3E745CDB" w14:textId="77777777" w:rsidR="00DA5A85" w:rsidRDefault="00DA5A85" w:rsidP="00DA5A85">
      <w:pPr>
        <w:ind w:firstLine="708"/>
        <w:jc w:val="both"/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Именной диплом (по запросу руководителя) – 300 р.</w:t>
      </w:r>
    </w:p>
    <w:p w14:paraId="111B21BE" w14:textId="2E319C93" w:rsidR="00DA5A85" w:rsidRDefault="00DA5A85" w:rsidP="00DA5A85">
      <w:pPr>
        <w:jc w:val="both"/>
        <w:rPr>
          <w:rFonts w:ascii="Jura" w:hAnsi="Jura"/>
          <w:sz w:val="28"/>
          <w:szCs w:val="28"/>
        </w:rPr>
      </w:pPr>
      <w:r>
        <w:rPr>
          <w:rFonts w:ascii="Jura" w:hAnsi="Jura"/>
          <w:sz w:val="28"/>
          <w:szCs w:val="28"/>
        </w:rPr>
        <w:t>Дополнительный фирменный кубок фестиваля-конкурса – от 1500 р. (заранее по договоренности с орг. Комитетом)</w:t>
      </w:r>
    </w:p>
    <w:p w14:paraId="40508BE5" w14:textId="77777777" w:rsidR="00DA5A85" w:rsidRDefault="00DA5A85" w:rsidP="00DA5A85">
      <w:pPr>
        <w:jc w:val="both"/>
        <w:rPr>
          <w:rFonts w:ascii="Jura" w:hAnsi="Jura"/>
          <w:sz w:val="28"/>
          <w:szCs w:val="28"/>
        </w:rPr>
      </w:pPr>
    </w:p>
    <w:p w14:paraId="3C85C758" w14:textId="352EFDE4" w:rsidR="0020277E" w:rsidRPr="0020277E" w:rsidRDefault="0020277E" w:rsidP="0020277E">
      <w:pPr>
        <w:ind w:firstLine="708"/>
        <w:jc w:val="both"/>
        <w:rPr>
          <w:rFonts w:ascii="Jura" w:hAnsi="Jura"/>
          <w:b/>
          <w:color w:val="FF0000"/>
          <w:u w:val="single"/>
        </w:rPr>
      </w:pPr>
      <w:r w:rsidRPr="00E061E3">
        <w:rPr>
          <w:rFonts w:ascii="Jura" w:hAnsi="Jura"/>
          <w:b/>
          <w:color w:val="FF0000"/>
        </w:rPr>
        <w:t xml:space="preserve">!!! </w:t>
      </w:r>
      <w:r w:rsidRPr="00E061E3">
        <w:rPr>
          <w:rFonts w:ascii="Jura" w:hAnsi="Jura"/>
          <w:b/>
          <w:color w:val="FF0000"/>
        </w:rPr>
        <w:tab/>
        <w:t>Участие в фестивале-конкурсе подразумевает безусловное согласие конкурсантов и их руководителей со всеми пунктами данного Положения. Невыполнение условий Положения влечет за собой дисквалификацию участника без возможности возврата организационного взноса. Все претензии и пожелания в адрес Оргкомитета принимаются только в письменном виде по электронной почте.</w:t>
      </w:r>
    </w:p>
    <w:p w14:paraId="611D0FAF" w14:textId="333DCE9E" w:rsidR="00F86480" w:rsidRPr="00595AF4" w:rsidRDefault="006D0E2A" w:rsidP="001A45BD">
      <w:pPr>
        <w:ind w:firstLine="708"/>
        <w:jc w:val="both"/>
        <w:rPr>
          <w:rFonts w:ascii="Jura" w:hAnsi="Jura"/>
          <w:sz w:val="28"/>
          <w:szCs w:val="28"/>
        </w:rPr>
      </w:pPr>
      <w:r w:rsidRPr="00B119E1">
        <w:rPr>
          <w:rFonts w:ascii="Jura" w:hAnsi="Jura"/>
          <w:sz w:val="28"/>
          <w:szCs w:val="28"/>
        </w:rPr>
        <w:t xml:space="preserve">По организационным </w:t>
      </w:r>
      <w:bookmarkEnd w:id="5"/>
      <w:r w:rsidRPr="006D0E2A">
        <w:rPr>
          <w:rFonts w:ascii="Jura" w:hAnsi="Jura"/>
          <w:sz w:val="28"/>
          <w:szCs w:val="28"/>
        </w:rPr>
        <w:t>во</w:t>
      </w:r>
      <w:r w:rsidRPr="00B119E1">
        <w:rPr>
          <w:rFonts w:ascii="Jura" w:hAnsi="Jura"/>
          <w:sz w:val="28"/>
          <w:szCs w:val="28"/>
        </w:rPr>
        <w:t xml:space="preserve">просам и оплате орг. взноса обращайтесь </w:t>
      </w:r>
      <w:r w:rsidR="00D959EC">
        <w:rPr>
          <w:rFonts w:ascii="Jura" w:hAnsi="Jura"/>
          <w:sz w:val="28"/>
          <w:szCs w:val="28"/>
        </w:rPr>
        <w:t xml:space="preserve">к </w:t>
      </w:r>
      <w:r w:rsidRPr="00B119E1">
        <w:rPr>
          <w:rFonts w:ascii="Jura" w:hAnsi="Jura"/>
          <w:sz w:val="28"/>
          <w:szCs w:val="28"/>
        </w:rPr>
        <w:t>арт. Менеджеру</w:t>
      </w:r>
      <w:r w:rsidR="00F86480" w:rsidRPr="00595AF4">
        <w:rPr>
          <w:rFonts w:ascii="Jura" w:hAnsi="Jura"/>
          <w:sz w:val="28"/>
          <w:szCs w:val="28"/>
        </w:rPr>
        <w:t xml:space="preserve">. </w:t>
      </w:r>
    </w:p>
    <w:p w14:paraId="4FF40591" w14:textId="66CEF48F" w:rsidR="000E0C28" w:rsidRPr="004E2C6D" w:rsidRDefault="00F86480" w:rsidP="000E0C28">
      <w:pPr>
        <w:jc w:val="both"/>
        <w:rPr>
          <w:rFonts w:ascii="Jura" w:hAnsi="Jura"/>
          <w:sz w:val="28"/>
          <w:szCs w:val="28"/>
        </w:rPr>
      </w:pPr>
      <w:r w:rsidRPr="00C14544">
        <w:rPr>
          <w:rFonts w:ascii="Jura" w:hAnsi="Jura"/>
          <w:b/>
          <w:sz w:val="28"/>
          <w:szCs w:val="28"/>
        </w:rPr>
        <w:t>Контакты</w:t>
      </w:r>
      <w:r>
        <w:rPr>
          <w:rFonts w:ascii="Jura" w:hAnsi="Jura"/>
          <w:sz w:val="28"/>
          <w:szCs w:val="28"/>
        </w:rPr>
        <w:t xml:space="preserve">: </w:t>
      </w:r>
      <w:r w:rsidR="007A7617">
        <w:rPr>
          <w:rFonts w:ascii="Jura" w:hAnsi="Jura"/>
          <w:sz w:val="28"/>
          <w:szCs w:val="28"/>
        </w:rPr>
        <w:t>Илья</w:t>
      </w:r>
      <w:r w:rsidR="006D0E2A" w:rsidRPr="00B119E1">
        <w:rPr>
          <w:rFonts w:ascii="Jura" w:hAnsi="Jura"/>
          <w:sz w:val="28"/>
          <w:szCs w:val="28"/>
        </w:rPr>
        <w:t xml:space="preserve"> – </w:t>
      </w:r>
      <w:r w:rsidR="00EE1B31" w:rsidRPr="001113FC">
        <w:rPr>
          <w:rFonts w:ascii="Jura" w:hAnsi="Jura"/>
          <w:sz w:val="28"/>
          <w:szCs w:val="28"/>
        </w:rPr>
        <w:t>+7</w:t>
      </w:r>
      <w:r w:rsidR="006D0E2A" w:rsidRPr="00B119E1">
        <w:rPr>
          <w:rFonts w:ascii="Jura" w:hAnsi="Jura"/>
          <w:sz w:val="28"/>
          <w:szCs w:val="28"/>
        </w:rPr>
        <w:t>(</w:t>
      </w:r>
      <w:r w:rsidR="00792AF5">
        <w:rPr>
          <w:rFonts w:ascii="Jura" w:hAnsi="Jura"/>
          <w:sz w:val="28"/>
          <w:szCs w:val="28"/>
        </w:rPr>
        <w:t>9</w:t>
      </w:r>
      <w:r w:rsidR="007A7617">
        <w:rPr>
          <w:rFonts w:ascii="Jura" w:hAnsi="Jura"/>
          <w:sz w:val="28"/>
          <w:szCs w:val="28"/>
        </w:rPr>
        <w:t>15</w:t>
      </w:r>
      <w:r w:rsidR="006D0E2A" w:rsidRPr="00B119E1">
        <w:rPr>
          <w:rFonts w:ascii="Jura" w:hAnsi="Jura"/>
          <w:sz w:val="28"/>
          <w:szCs w:val="28"/>
        </w:rPr>
        <w:t>)</w:t>
      </w:r>
      <w:r w:rsidR="007A7617">
        <w:rPr>
          <w:rFonts w:ascii="Jura" w:hAnsi="Jura"/>
          <w:sz w:val="28"/>
          <w:szCs w:val="28"/>
        </w:rPr>
        <w:t>764</w:t>
      </w:r>
      <w:r w:rsidR="006D0E2A" w:rsidRPr="00B119E1">
        <w:rPr>
          <w:rFonts w:ascii="Jura" w:hAnsi="Jura"/>
          <w:sz w:val="28"/>
          <w:szCs w:val="28"/>
        </w:rPr>
        <w:t>-</w:t>
      </w:r>
      <w:r w:rsidR="007A7617">
        <w:rPr>
          <w:rFonts w:ascii="Jura" w:hAnsi="Jura"/>
          <w:sz w:val="28"/>
          <w:szCs w:val="28"/>
        </w:rPr>
        <w:t>21</w:t>
      </w:r>
      <w:r w:rsidR="00792AF5">
        <w:rPr>
          <w:rFonts w:ascii="Jura" w:hAnsi="Jura"/>
          <w:sz w:val="28"/>
          <w:szCs w:val="28"/>
        </w:rPr>
        <w:t>-</w:t>
      </w:r>
      <w:r w:rsidR="007A7617">
        <w:rPr>
          <w:rFonts w:ascii="Jura" w:hAnsi="Jura"/>
          <w:sz w:val="28"/>
          <w:szCs w:val="28"/>
        </w:rPr>
        <w:t>55</w:t>
      </w:r>
    </w:p>
    <w:p w14:paraId="757707D5" w14:textId="43D3A6D2" w:rsidR="008D1274" w:rsidRPr="000E0C28" w:rsidRDefault="00DA5A85" w:rsidP="000E0C28">
      <w:pPr>
        <w:jc w:val="both"/>
        <w:rPr>
          <w:rFonts w:ascii="Jura" w:hAnsi="Jura"/>
          <w:color w:val="0000FF" w:themeColor="hyperlink"/>
          <w:sz w:val="28"/>
          <w:szCs w:val="28"/>
          <w:u w:val="single"/>
        </w:rPr>
      </w:pPr>
      <w:r w:rsidRPr="00DA5A85">
        <w:rPr>
          <w:rStyle w:val="a9"/>
          <w:rFonts w:ascii="Jura" w:hAnsi="Jura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6C027E14" wp14:editId="6F502FBA">
            <wp:simplePos x="0" y="0"/>
            <wp:positionH relativeFrom="column">
              <wp:posOffset>4255770</wp:posOffset>
            </wp:positionH>
            <wp:positionV relativeFrom="paragraph">
              <wp:posOffset>91440</wp:posOffset>
            </wp:positionV>
            <wp:extent cx="1806575" cy="1073150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5A85">
        <w:rPr>
          <w:rStyle w:val="a9"/>
          <w:rFonts w:ascii="Jura" w:hAnsi="Jura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064C02F7" wp14:editId="294F76DD">
            <wp:simplePos x="0" y="0"/>
            <wp:positionH relativeFrom="column">
              <wp:posOffset>4294960</wp:posOffset>
            </wp:positionH>
            <wp:positionV relativeFrom="paragraph">
              <wp:posOffset>68198</wp:posOffset>
            </wp:positionV>
            <wp:extent cx="1454785" cy="144145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" r="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44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B31" w:rsidRPr="00C14544">
        <w:rPr>
          <w:rFonts w:ascii="Jura" w:hAnsi="Jura"/>
          <w:b/>
          <w:sz w:val="28"/>
          <w:szCs w:val="28"/>
        </w:rPr>
        <w:t>Сайт фестиваля</w:t>
      </w:r>
      <w:r w:rsidR="00EE1B31">
        <w:rPr>
          <w:rFonts w:ascii="Jura" w:hAnsi="Jura"/>
          <w:sz w:val="28"/>
          <w:szCs w:val="28"/>
        </w:rPr>
        <w:t xml:space="preserve"> </w:t>
      </w:r>
      <w:hyperlink r:id="rId10" w:history="1">
        <w:r w:rsidR="00EE1B31" w:rsidRPr="0078427B">
          <w:rPr>
            <w:rStyle w:val="a9"/>
            <w:rFonts w:ascii="Jura" w:hAnsi="Jura"/>
            <w:sz w:val="28"/>
            <w:szCs w:val="28"/>
          </w:rPr>
          <w:t>https://fest-mydream.ru/</w:t>
        </w:r>
      </w:hyperlink>
    </w:p>
    <w:p w14:paraId="6F21C674" w14:textId="10877071" w:rsidR="001E4EA9" w:rsidRPr="004D14C4" w:rsidRDefault="00EE1B31">
      <w:pPr>
        <w:rPr>
          <w:rFonts w:ascii="Jura" w:hAnsi="Jura"/>
          <w:sz w:val="28"/>
          <w:szCs w:val="28"/>
        </w:rPr>
      </w:pPr>
      <w:r w:rsidRPr="00C14544">
        <w:rPr>
          <w:rFonts w:ascii="Jura" w:hAnsi="Jura"/>
          <w:b/>
          <w:sz w:val="28"/>
          <w:szCs w:val="28"/>
          <w:lang w:val="en-US"/>
        </w:rPr>
        <w:t>Email</w:t>
      </w:r>
      <w:r w:rsidRPr="00C14544">
        <w:rPr>
          <w:rFonts w:ascii="Jura" w:hAnsi="Jura"/>
          <w:b/>
          <w:sz w:val="28"/>
          <w:szCs w:val="28"/>
        </w:rPr>
        <w:t>:</w:t>
      </w:r>
      <w:r w:rsidRPr="00EE1B31">
        <w:rPr>
          <w:rFonts w:ascii="Jura" w:hAnsi="Jura"/>
          <w:sz w:val="28"/>
          <w:szCs w:val="28"/>
        </w:rPr>
        <w:t xml:space="preserve"> </w:t>
      </w:r>
      <w:hyperlink r:id="rId11" w:history="1">
        <w:r w:rsidRPr="0078427B">
          <w:rPr>
            <w:rStyle w:val="a9"/>
            <w:rFonts w:ascii="Jura" w:hAnsi="Jura"/>
            <w:sz w:val="28"/>
            <w:szCs w:val="28"/>
            <w:lang w:val="en-US"/>
          </w:rPr>
          <w:t>fest</w:t>
        </w:r>
        <w:r w:rsidRPr="00EE1B31">
          <w:rPr>
            <w:rStyle w:val="a9"/>
            <w:rFonts w:ascii="Jura" w:hAnsi="Jura"/>
            <w:sz w:val="28"/>
            <w:szCs w:val="28"/>
          </w:rPr>
          <w:t>.</w:t>
        </w:r>
        <w:r w:rsidRPr="0078427B">
          <w:rPr>
            <w:rStyle w:val="a9"/>
            <w:rFonts w:ascii="Jura" w:hAnsi="Jura"/>
            <w:sz w:val="28"/>
            <w:szCs w:val="28"/>
            <w:lang w:val="en-US"/>
          </w:rPr>
          <w:t>mydream</w:t>
        </w:r>
        <w:r w:rsidRPr="00EE1B31">
          <w:rPr>
            <w:rStyle w:val="a9"/>
            <w:rFonts w:ascii="Jura" w:hAnsi="Jura"/>
            <w:sz w:val="28"/>
            <w:szCs w:val="28"/>
          </w:rPr>
          <w:t>@</w:t>
        </w:r>
        <w:r w:rsidRPr="0078427B">
          <w:rPr>
            <w:rStyle w:val="a9"/>
            <w:rFonts w:ascii="Jura" w:hAnsi="Jura"/>
            <w:sz w:val="28"/>
            <w:szCs w:val="28"/>
            <w:lang w:val="en-US"/>
          </w:rPr>
          <w:t>gmail</w:t>
        </w:r>
        <w:r w:rsidRPr="00EE1B31">
          <w:rPr>
            <w:rStyle w:val="a9"/>
            <w:rFonts w:ascii="Jura" w:hAnsi="Jura"/>
            <w:sz w:val="28"/>
            <w:szCs w:val="28"/>
          </w:rPr>
          <w:t>.</w:t>
        </w:r>
        <w:r w:rsidRPr="0078427B">
          <w:rPr>
            <w:rStyle w:val="a9"/>
            <w:rFonts w:ascii="Jura" w:hAnsi="Jura"/>
            <w:sz w:val="28"/>
            <w:szCs w:val="28"/>
            <w:lang w:val="en-US"/>
          </w:rPr>
          <w:t>com</w:t>
        </w:r>
      </w:hyperlink>
    </w:p>
    <w:sectPr w:rsidR="001E4EA9" w:rsidRPr="004D14C4" w:rsidSect="00F86480">
      <w:headerReference w:type="default" r:id="rId12"/>
      <w:footerReference w:type="even" r:id="rId13"/>
      <w:footerReference w:type="default" r:id="rId14"/>
      <w:pgSz w:w="11900" w:h="16840"/>
      <w:pgMar w:top="8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F73E" w14:textId="77777777" w:rsidR="00E27B39" w:rsidRDefault="00E27B39">
      <w:r>
        <w:separator/>
      </w:r>
    </w:p>
  </w:endnote>
  <w:endnote w:type="continuationSeparator" w:id="0">
    <w:p w14:paraId="78E2194B" w14:textId="77777777" w:rsidR="00E27B39" w:rsidRDefault="00E2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pecial#Default Metrics Font">
    <w:altName w:val="Cambria"/>
    <w:panose1 w:val="020B0604020202020204"/>
    <w:charset w:val="00"/>
    <w:family w:val="roman"/>
    <w:notTrueType/>
    <w:pitch w:val="default"/>
  </w:font>
  <w:font w:name="Jura">
    <w:panose1 w:val="00000500000000000000"/>
    <w:charset w:val="00"/>
    <w:family w:val="auto"/>
    <w:pitch w:val="variable"/>
    <w:sig w:usb0="6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9BCE" w14:textId="77777777" w:rsidR="001E4EA9" w:rsidRDefault="00EE6D31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14:paraId="394A1BE8" w14:textId="77777777" w:rsidR="001E4EA9" w:rsidRDefault="001E4EA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8DB0E" w14:textId="77777777" w:rsidR="001E4EA9" w:rsidRDefault="00EE6D31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2F88A9E" w14:textId="77777777" w:rsidR="001E4EA9" w:rsidRDefault="001E4E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B06B" w14:textId="77777777" w:rsidR="00E27B39" w:rsidRDefault="00E27B39">
      <w:r>
        <w:separator/>
      </w:r>
    </w:p>
  </w:footnote>
  <w:footnote w:type="continuationSeparator" w:id="0">
    <w:p w14:paraId="5E5A1609" w14:textId="77777777" w:rsidR="00E27B39" w:rsidRDefault="00E27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C4FC9" w14:textId="0F8EDDA9" w:rsidR="004D14C4" w:rsidRDefault="004921AA">
    <w:pPr>
      <w:pStyle w:val="ac"/>
    </w:pPr>
    <w:r>
      <w:rPr>
        <w:rFonts w:ascii="Jura" w:hAnsi="Jura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6DA5543" wp14:editId="56097841">
          <wp:simplePos x="0" y="0"/>
          <wp:positionH relativeFrom="column">
            <wp:posOffset>5320665</wp:posOffset>
          </wp:positionH>
          <wp:positionV relativeFrom="paragraph">
            <wp:posOffset>-434590</wp:posOffset>
          </wp:positionV>
          <wp:extent cx="916544" cy="916544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359" cy="927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FB09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2996BC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DC0739C"/>
    <w:lvl w:ilvl="0" w:tplc="DCBEF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0000004"/>
    <w:multiLevelType w:val="hybridMultilevel"/>
    <w:tmpl w:val="1CD6C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EA046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EE09C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33FFC"/>
    <w:multiLevelType w:val="hybridMultilevel"/>
    <w:tmpl w:val="5CE67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3435B"/>
    <w:multiLevelType w:val="hybridMultilevel"/>
    <w:tmpl w:val="99FCDF7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BC63F90"/>
    <w:multiLevelType w:val="hybridMultilevel"/>
    <w:tmpl w:val="24983D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A2E29"/>
    <w:multiLevelType w:val="hybridMultilevel"/>
    <w:tmpl w:val="211C8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A9"/>
    <w:rsid w:val="000121E5"/>
    <w:rsid w:val="00017F9F"/>
    <w:rsid w:val="0003130B"/>
    <w:rsid w:val="00047D43"/>
    <w:rsid w:val="000B67B1"/>
    <w:rsid w:val="000C13FC"/>
    <w:rsid w:val="000E0C28"/>
    <w:rsid w:val="000E0EC1"/>
    <w:rsid w:val="001065A5"/>
    <w:rsid w:val="001113FC"/>
    <w:rsid w:val="001244B2"/>
    <w:rsid w:val="001468E4"/>
    <w:rsid w:val="0015067A"/>
    <w:rsid w:val="00160101"/>
    <w:rsid w:val="00164283"/>
    <w:rsid w:val="00171621"/>
    <w:rsid w:val="00181061"/>
    <w:rsid w:val="00190B72"/>
    <w:rsid w:val="001A45BD"/>
    <w:rsid w:val="001B3543"/>
    <w:rsid w:val="001B3EF0"/>
    <w:rsid w:val="001C3DCA"/>
    <w:rsid w:val="001D0C69"/>
    <w:rsid w:val="001E4EA9"/>
    <w:rsid w:val="0020277E"/>
    <w:rsid w:val="00221D5A"/>
    <w:rsid w:val="00231B16"/>
    <w:rsid w:val="00285396"/>
    <w:rsid w:val="00285FA8"/>
    <w:rsid w:val="0029017A"/>
    <w:rsid w:val="002A597B"/>
    <w:rsid w:val="002D1AFA"/>
    <w:rsid w:val="003051D3"/>
    <w:rsid w:val="003503A7"/>
    <w:rsid w:val="0036660F"/>
    <w:rsid w:val="00372DB9"/>
    <w:rsid w:val="003A2F2F"/>
    <w:rsid w:val="003B4C92"/>
    <w:rsid w:val="003C04EE"/>
    <w:rsid w:val="003C067C"/>
    <w:rsid w:val="003C5625"/>
    <w:rsid w:val="00400C06"/>
    <w:rsid w:val="004011AD"/>
    <w:rsid w:val="0046051E"/>
    <w:rsid w:val="004921AA"/>
    <w:rsid w:val="004A5692"/>
    <w:rsid w:val="004B0FCA"/>
    <w:rsid w:val="004D14C4"/>
    <w:rsid w:val="004E2C6D"/>
    <w:rsid w:val="00513941"/>
    <w:rsid w:val="00534C94"/>
    <w:rsid w:val="00543FB8"/>
    <w:rsid w:val="00580DD7"/>
    <w:rsid w:val="005833D4"/>
    <w:rsid w:val="00595AF4"/>
    <w:rsid w:val="005A622E"/>
    <w:rsid w:val="005C4BC2"/>
    <w:rsid w:val="005D1A0A"/>
    <w:rsid w:val="005D31C5"/>
    <w:rsid w:val="00615770"/>
    <w:rsid w:val="00654E34"/>
    <w:rsid w:val="006D0E2A"/>
    <w:rsid w:val="00720BEE"/>
    <w:rsid w:val="00767AB3"/>
    <w:rsid w:val="00792AF5"/>
    <w:rsid w:val="007A7617"/>
    <w:rsid w:val="007C412C"/>
    <w:rsid w:val="007D4225"/>
    <w:rsid w:val="007D59F5"/>
    <w:rsid w:val="00820BA3"/>
    <w:rsid w:val="008222B3"/>
    <w:rsid w:val="00840D15"/>
    <w:rsid w:val="00855097"/>
    <w:rsid w:val="00882419"/>
    <w:rsid w:val="00892BE4"/>
    <w:rsid w:val="008A141A"/>
    <w:rsid w:val="008A4000"/>
    <w:rsid w:val="008C798F"/>
    <w:rsid w:val="008D1274"/>
    <w:rsid w:val="00963150"/>
    <w:rsid w:val="00974317"/>
    <w:rsid w:val="009B220D"/>
    <w:rsid w:val="009C2DBE"/>
    <w:rsid w:val="009D3011"/>
    <w:rsid w:val="009F2F05"/>
    <w:rsid w:val="009F4AE5"/>
    <w:rsid w:val="00A179C3"/>
    <w:rsid w:val="00A50F73"/>
    <w:rsid w:val="00A82351"/>
    <w:rsid w:val="00AC21EA"/>
    <w:rsid w:val="00AD10DE"/>
    <w:rsid w:val="00AE6178"/>
    <w:rsid w:val="00B119E1"/>
    <w:rsid w:val="00B223C9"/>
    <w:rsid w:val="00B27AB5"/>
    <w:rsid w:val="00B77096"/>
    <w:rsid w:val="00BC3399"/>
    <w:rsid w:val="00BC4872"/>
    <w:rsid w:val="00BE0A69"/>
    <w:rsid w:val="00BE7BA1"/>
    <w:rsid w:val="00C00FE5"/>
    <w:rsid w:val="00C014B6"/>
    <w:rsid w:val="00C072E0"/>
    <w:rsid w:val="00C13C2F"/>
    <w:rsid w:val="00C14544"/>
    <w:rsid w:val="00C2030C"/>
    <w:rsid w:val="00C33DB3"/>
    <w:rsid w:val="00C47B86"/>
    <w:rsid w:val="00C561FE"/>
    <w:rsid w:val="00C77C1B"/>
    <w:rsid w:val="00CA4DCE"/>
    <w:rsid w:val="00CC3A34"/>
    <w:rsid w:val="00D2675F"/>
    <w:rsid w:val="00D33B22"/>
    <w:rsid w:val="00D3414A"/>
    <w:rsid w:val="00D40CD9"/>
    <w:rsid w:val="00D959EC"/>
    <w:rsid w:val="00DA5A85"/>
    <w:rsid w:val="00DA7FA2"/>
    <w:rsid w:val="00DE4A73"/>
    <w:rsid w:val="00E16AB1"/>
    <w:rsid w:val="00E20A49"/>
    <w:rsid w:val="00E27B39"/>
    <w:rsid w:val="00E71AEC"/>
    <w:rsid w:val="00EA7DAF"/>
    <w:rsid w:val="00EE1B31"/>
    <w:rsid w:val="00EE6D31"/>
    <w:rsid w:val="00EF0D79"/>
    <w:rsid w:val="00F05BDF"/>
    <w:rsid w:val="00F1417B"/>
    <w:rsid w:val="00F208B5"/>
    <w:rsid w:val="00F23833"/>
    <w:rsid w:val="00F25226"/>
    <w:rsid w:val="00F408C0"/>
    <w:rsid w:val="00F453FF"/>
    <w:rsid w:val="00F535F8"/>
    <w:rsid w:val="00F86480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19307"/>
  <w15:docId w15:val="{A0CCBA54-697E-1240-ACA8-3CFE8661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</w:style>
  <w:style w:type="character" w:styleId="a6">
    <w:name w:val="page number"/>
    <w:basedOn w:val="a0"/>
    <w:uiPriority w:val="99"/>
  </w:style>
  <w:style w:type="paragraph" w:styleId="a7">
    <w:name w:val="Balloon Text"/>
    <w:basedOn w:val="a"/>
    <w:link w:val="a8"/>
    <w:uiPriority w:val="99"/>
    <w:semiHidden/>
    <w:unhideWhenUsed/>
    <w:rsid w:val="007D59F5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59F5"/>
    <w:rPr>
      <w:rFonts w:ascii="Times New Roman" w:hAnsi="Times New Roman" w:cs="Times New Roman"/>
      <w:sz w:val="18"/>
      <w:szCs w:val="18"/>
    </w:rPr>
  </w:style>
  <w:style w:type="character" w:styleId="a9">
    <w:name w:val="Hyperlink"/>
    <w:basedOn w:val="a0"/>
    <w:uiPriority w:val="99"/>
    <w:unhideWhenUsed/>
    <w:rsid w:val="00EE1B3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E1B31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767AB3"/>
    <w:rPr>
      <w:rFonts w:ascii="Special#Default Metrics Font" w:eastAsia="Special#Default Metrics Font" w:hAnsi="Special#Default Metrics Font" w:cs="Special#Default Metrics Font"/>
      <w:sz w:val="28"/>
      <w:szCs w:val="28"/>
      <w:shd w:val="clear" w:color="auto" w:fill="FFFFFF"/>
    </w:rPr>
  </w:style>
  <w:style w:type="character" w:customStyle="1" w:styleId="2115pt">
    <w:name w:val="Основной текст (2) + 11.5 pt;Полужирный"/>
    <w:basedOn w:val="2"/>
    <w:rsid w:val="00767AB3"/>
    <w:rPr>
      <w:rFonts w:ascii="Special#Default Metrics Font" w:eastAsia="Special#Default Metrics Font" w:hAnsi="Special#Default Metrics Font" w:cs="Special#Default Metrics Font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767AB3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;Курсив"/>
    <w:basedOn w:val="2"/>
    <w:rsid w:val="00767AB3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67AB3"/>
    <w:pPr>
      <w:widowControl w:val="0"/>
      <w:shd w:val="clear" w:color="auto" w:fill="FFFFFF"/>
      <w:spacing w:line="367" w:lineRule="exact"/>
      <w:ind w:hanging="278"/>
    </w:pPr>
    <w:rPr>
      <w:rFonts w:ascii="Special#Default Metrics Font" w:eastAsia="Special#Default Metrics Font" w:hAnsi="Special#Default Metrics Font" w:cs="Special#Default Metrics Font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A7FA2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4D14C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1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st.mydream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st.mydream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est-mydream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2276</TotalTime>
  <Pages>8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 Илья Михайлович</dc:creator>
  <cp:lastModifiedBy>Сорокин Илья Михайлович</cp:lastModifiedBy>
  <cp:revision>20</cp:revision>
  <cp:lastPrinted>2025-11-18T05:45:00Z</cp:lastPrinted>
  <dcterms:created xsi:type="dcterms:W3CDTF">2023-05-11T15:39:00Z</dcterms:created>
  <dcterms:modified xsi:type="dcterms:W3CDTF">2025-11-18T05:57:00Z</dcterms:modified>
</cp:coreProperties>
</file>